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482"/>
        <w:gridCol w:w="4089"/>
      </w:tblGrid>
      <w:tr w:rsidR="00D00A44" w:rsidRPr="00D00A44" w:rsidTr="00D00A44">
        <w:tc>
          <w:tcPr>
            <w:tcW w:w="5671" w:type="dxa"/>
            <w:shd w:val="clear" w:color="auto" w:fill="auto"/>
          </w:tcPr>
          <w:p w:rsidR="00D00A44" w:rsidRPr="00D00A44" w:rsidRDefault="00D00A44" w:rsidP="00D0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</w:t>
            </w:r>
          </w:p>
          <w:p w:rsidR="00D00A44" w:rsidRPr="00D00A44" w:rsidRDefault="00D00A44" w:rsidP="00D0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дошкольное образовательное</w:t>
            </w:r>
          </w:p>
          <w:p w:rsidR="00D00A44" w:rsidRPr="00D00A44" w:rsidRDefault="00D00A44" w:rsidP="00D0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детский сад</w:t>
            </w:r>
          </w:p>
          <w:p w:rsidR="00D00A44" w:rsidRPr="00D00A44" w:rsidRDefault="00D00A44" w:rsidP="00D0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Комбинированного вида № 9</w:t>
            </w:r>
          </w:p>
          <w:p w:rsidR="00D00A44" w:rsidRPr="00D00A44" w:rsidRDefault="00D00A44" w:rsidP="00D0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Амурска Амурского муниципального</w:t>
            </w:r>
          </w:p>
          <w:p w:rsidR="00D00A44" w:rsidRPr="00D00A44" w:rsidRDefault="00D00A44" w:rsidP="00D0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Хабаровского края</w:t>
            </w:r>
          </w:p>
        </w:tc>
        <w:tc>
          <w:tcPr>
            <w:tcW w:w="4218" w:type="dxa"/>
            <w:shd w:val="clear" w:color="auto" w:fill="auto"/>
          </w:tcPr>
          <w:p w:rsidR="00D00A44" w:rsidRPr="00D00A44" w:rsidRDefault="00D00A44" w:rsidP="00D0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УТВЕРЖДЕНО</w:t>
            </w:r>
          </w:p>
          <w:p w:rsidR="00D00A44" w:rsidRPr="00D00A44" w:rsidRDefault="00D00A44" w:rsidP="00D0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Приказом и. о. заведующего</w:t>
            </w:r>
          </w:p>
          <w:p w:rsidR="00D00A44" w:rsidRPr="00D00A44" w:rsidRDefault="00D00A44" w:rsidP="00D0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МБДОУ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00A4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9 г</w:t>
              </w:r>
            </w:smartTag>
            <w:r w:rsidRPr="00D00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Амурска</w:t>
            </w:r>
          </w:p>
          <w:p w:rsidR="00D00A44" w:rsidRPr="00D00A44" w:rsidRDefault="00D00A44" w:rsidP="00D0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От 27.08.2020</w:t>
            </w:r>
          </w:p>
          <w:p w:rsidR="00D00A44" w:rsidRPr="00D00A44" w:rsidRDefault="00D00A44" w:rsidP="00D0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№ 579-Д</w:t>
            </w:r>
          </w:p>
        </w:tc>
      </w:tr>
    </w:tbl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45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 ПРОГРАММА</w:t>
      </w:r>
    </w:p>
    <w:p w:rsidR="00694530" w:rsidRPr="00694530" w:rsidRDefault="00694530" w:rsidP="00037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30">
        <w:rPr>
          <w:rFonts w:ascii="Times New Roman" w:hAnsi="Times New Roman" w:cs="Times New Roman"/>
          <w:color w:val="000000"/>
          <w:sz w:val="28"/>
          <w:szCs w:val="28"/>
        </w:rPr>
        <w:t>учителя-дефектолога для обучающихся (5 – 6 лет) с задержкой психического</w:t>
      </w:r>
      <w:r w:rsidRPr="00D235B6">
        <w:rPr>
          <w:color w:val="000000"/>
          <w:sz w:val="26"/>
          <w:szCs w:val="26"/>
        </w:rPr>
        <w:t xml:space="preserve"> </w:t>
      </w:r>
      <w:r w:rsidRPr="00BC5B07">
        <w:rPr>
          <w:rFonts w:ascii="Times New Roman" w:hAnsi="Times New Roman" w:cs="Times New Roman"/>
          <w:color w:val="000000"/>
          <w:sz w:val="26"/>
          <w:szCs w:val="26"/>
        </w:rPr>
        <w:t xml:space="preserve">развития </w:t>
      </w:r>
      <w:r w:rsidRPr="00694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учебный  год</w:t>
      </w:r>
    </w:p>
    <w:p w:rsidR="00694530" w:rsidRPr="00694530" w:rsidRDefault="00694530" w:rsidP="000378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94530">
        <w:rPr>
          <w:rFonts w:ascii="Times New Roman" w:eastAsia="Times New Roman" w:hAnsi="Times New Roman" w:cs="Times New Roman"/>
          <w:sz w:val="26"/>
          <w:szCs w:val="24"/>
          <w:lang w:eastAsia="ru-RU"/>
        </w:rPr>
        <w:t>Составили:</w:t>
      </w:r>
    </w:p>
    <w:p w:rsidR="00694530" w:rsidRPr="00E31A70" w:rsidRDefault="00E31A70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31A70">
        <w:rPr>
          <w:rFonts w:ascii="Times New Roman" w:eastAsia="Times New Roman" w:hAnsi="Times New Roman" w:cs="Times New Roman"/>
          <w:sz w:val="26"/>
          <w:szCs w:val="24"/>
          <w:lang w:eastAsia="ru-RU"/>
        </w:rPr>
        <w:t>Поздяева М. Б.</w:t>
      </w:r>
    </w:p>
    <w:p w:rsidR="00694530" w:rsidRPr="00694530" w:rsidRDefault="00694530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31A70" w:rsidRDefault="00E31A70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9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94530" w:rsidRPr="00694530" w:rsidRDefault="00694530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94530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Принята на заседании</w:t>
      </w: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94530">
        <w:rPr>
          <w:rFonts w:ascii="Times New Roman" w:eastAsia="Times New Roman" w:hAnsi="Times New Roman" w:cs="Times New Roman"/>
          <w:sz w:val="26"/>
          <w:szCs w:val="28"/>
          <w:lang w:eastAsia="ru-RU"/>
        </w:rPr>
        <w:t>Педагогического совета</w:t>
      </w: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9453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Протокол № 01 от </w:t>
      </w:r>
      <w:r w:rsidR="00BC5B0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27.08.2020 </w:t>
      </w:r>
      <w:r w:rsidRPr="00694530">
        <w:rPr>
          <w:rFonts w:ascii="Times New Roman" w:eastAsia="Times New Roman" w:hAnsi="Times New Roman" w:cs="Times New Roman"/>
          <w:sz w:val="26"/>
          <w:szCs w:val="28"/>
          <w:lang w:eastAsia="ru-RU"/>
        </w:rPr>
        <w:t>г.</w:t>
      </w: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94530">
        <w:rPr>
          <w:rFonts w:ascii="Times New Roman" w:eastAsia="Times New Roman" w:hAnsi="Times New Roman" w:cs="Times New Roman"/>
          <w:sz w:val="26"/>
          <w:szCs w:val="28"/>
          <w:lang w:eastAsia="ru-RU"/>
        </w:rPr>
        <w:t>2020 г.</w:t>
      </w:r>
    </w:p>
    <w:p w:rsidR="00D00A44" w:rsidRDefault="00D00A44" w:rsidP="00D500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00AF" w:rsidRDefault="00D500AF" w:rsidP="00D500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94530" w:rsidRPr="000378AD" w:rsidRDefault="00694530" w:rsidP="00037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378A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lastRenderedPageBreak/>
        <w:t>Содержание</w:t>
      </w: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7938"/>
        <w:gridCol w:w="1099"/>
      </w:tblGrid>
      <w:tr w:rsidR="00694530" w:rsidRPr="00D500AF" w:rsidTr="00D500AF">
        <w:trPr>
          <w:trHeight w:val="384"/>
        </w:trPr>
        <w:tc>
          <w:tcPr>
            <w:tcW w:w="852" w:type="dxa"/>
          </w:tcPr>
          <w:p w:rsidR="00694530" w:rsidRPr="00D500AF" w:rsidRDefault="00FF0015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938" w:type="dxa"/>
          </w:tcPr>
          <w:p w:rsidR="00694530" w:rsidRPr="00D500AF" w:rsidRDefault="00694530" w:rsidP="00BC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Целевой раздел</w:t>
            </w:r>
          </w:p>
        </w:tc>
        <w:tc>
          <w:tcPr>
            <w:tcW w:w="1099" w:type="dxa"/>
          </w:tcPr>
          <w:p w:rsidR="00694530" w:rsidRPr="00D500AF" w:rsidRDefault="00B65BA6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FF0015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94530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7938" w:type="dxa"/>
          </w:tcPr>
          <w:p w:rsidR="00694530" w:rsidRPr="00D500AF" w:rsidRDefault="00694530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Пояснительная записка </w:t>
            </w:r>
          </w:p>
        </w:tc>
        <w:tc>
          <w:tcPr>
            <w:tcW w:w="1099" w:type="dxa"/>
          </w:tcPr>
          <w:p w:rsidR="00694530" w:rsidRPr="00D500AF" w:rsidRDefault="00B65BA6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1D2B9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FF0015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938" w:type="dxa"/>
          </w:tcPr>
          <w:p w:rsidR="00694530" w:rsidRPr="00D500AF" w:rsidRDefault="00694530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реализации рабочей программы</w:t>
            </w:r>
          </w:p>
        </w:tc>
        <w:tc>
          <w:tcPr>
            <w:tcW w:w="1099" w:type="dxa"/>
          </w:tcPr>
          <w:p w:rsidR="00694530" w:rsidRPr="00D500AF" w:rsidRDefault="00B65BA6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1D2B9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FF0015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938" w:type="dxa"/>
          </w:tcPr>
          <w:p w:rsidR="00694530" w:rsidRPr="00D500AF" w:rsidRDefault="00694530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Принципы и подходы </w:t>
            </w:r>
            <w:r w:rsidR="00B65BA6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организации коррекционно-развивающего процесса</w:t>
            </w:r>
          </w:p>
        </w:tc>
        <w:tc>
          <w:tcPr>
            <w:tcW w:w="1099" w:type="dxa"/>
          </w:tcPr>
          <w:p w:rsidR="00694530" w:rsidRPr="00D500AF" w:rsidRDefault="00B65BA6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1D2B9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FF0015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03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938" w:type="dxa"/>
          </w:tcPr>
          <w:p w:rsidR="00694530" w:rsidRPr="00203A6E" w:rsidRDefault="00B65BA6" w:rsidP="001D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Клинико-психолого-педагогическа</w:t>
            </w:r>
            <w:r w:rsidR="00E31A70" w:rsidRPr="00203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характеристика детей</w:t>
            </w:r>
            <w:r w:rsidRPr="00203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дошкольного возраста с задержкой психического развития</w:t>
            </w:r>
          </w:p>
        </w:tc>
        <w:tc>
          <w:tcPr>
            <w:tcW w:w="1099" w:type="dxa"/>
          </w:tcPr>
          <w:p w:rsidR="00694530" w:rsidRPr="00D500AF" w:rsidRDefault="00B65BA6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1D2B9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03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938" w:type="dxa"/>
          </w:tcPr>
          <w:p w:rsidR="00694530" w:rsidRPr="00D500AF" w:rsidRDefault="00FA4792" w:rsidP="001D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2B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контингента детей старшего дошкольного возраста с ЗПР МБДОУ д/с № 9</w:t>
            </w:r>
          </w:p>
        </w:tc>
        <w:tc>
          <w:tcPr>
            <w:tcW w:w="1099" w:type="dxa"/>
          </w:tcPr>
          <w:p w:rsidR="00694530" w:rsidRPr="00D500AF" w:rsidRDefault="00872EF3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B073CD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  <w:r w:rsidR="00FF0015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938" w:type="dxa"/>
          </w:tcPr>
          <w:p w:rsidR="00694530" w:rsidRPr="00D500AF" w:rsidRDefault="00872EF3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099" w:type="dxa"/>
          </w:tcPr>
          <w:p w:rsidR="00694530" w:rsidRPr="00D500AF" w:rsidRDefault="00FF0015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B073CD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  <w:r w:rsidR="00FF0015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938" w:type="dxa"/>
          </w:tcPr>
          <w:p w:rsidR="00694530" w:rsidRPr="00D500AF" w:rsidRDefault="00872EF3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ориентиры дошкольного возраста</w:t>
            </w:r>
          </w:p>
        </w:tc>
        <w:tc>
          <w:tcPr>
            <w:tcW w:w="1099" w:type="dxa"/>
          </w:tcPr>
          <w:p w:rsidR="00694530" w:rsidRPr="00D500AF" w:rsidRDefault="00872EF3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B073CD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  <w:r w:rsidR="00FF0015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938" w:type="dxa"/>
          </w:tcPr>
          <w:p w:rsidR="00694530" w:rsidRPr="00B073CD" w:rsidRDefault="00B073CD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ориентиры на этапе завершения дошкольного образования детьми с ЗПР (к 7-8 годам)</w:t>
            </w:r>
          </w:p>
        </w:tc>
        <w:tc>
          <w:tcPr>
            <w:tcW w:w="1099" w:type="dxa"/>
          </w:tcPr>
          <w:p w:rsidR="00694530" w:rsidRPr="00D500AF" w:rsidRDefault="00872EF3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07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FF0015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938" w:type="dxa"/>
          </w:tcPr>
          <w:p w:rsidR="00694530" w:rsidRPr="00D500AF" w:rsidRDefault="00694530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Содержательный раздел</w:t>
            </w:r>
            <w:r w:rsidR="00872EF3" w:rsidRPr="00D500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рабочей программы</w:t>
            </w:r>
          </w:p>
        </w:tc>
        <w:tc>
          <w:tcPr>
            <w:tcW w:w="1099" w:type="dxa"/>
          </w:tcPr>
          <w:p w:rsidR="00694530" w:rsidRPr="00D500AF" w:rsidRDefault="00872EF3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FF0015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938" w:type="dxa"/>
          </w:tcPr>
          <w:p w:rsidR="00694530" w:rsidRPr="00D500AF" w:rsidRDefault="00872EF3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Диагностический модуль (психолого-педагогическая диагностика уровня развития ребенка)</w:t>
            </w:r>
          </w:p>
        </w:tc>
        <w:tc>
          <w:tcPr>
            <w:tcW w:w="1099" w:type="dxa"/>
          </w:tcPr>
          <w:p w:rsidR="00694530" w:rsidRPr="00D500AF" w:rsidRDefault="00872EF3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FF0015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7938" w:type="dxa"/>
          </w:tcPr>
          <w:p w:rsidR="00694530" w:rsidRPr="00D500AF" w:rsidRDefault="00824BB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Коррекционно-развивающий модуль</w:t>
            </w:r>
          </w:p>
        </w:tc>
        <w:tc>
          <w:tcPr>
            <w:tcW w:w="1099" w:type="dxa"/>
          </w:tcPr>
          <w:p w:rsidR="00694530" w:rsidRPr="00D500AF" w:rsidRDefault="00824BBB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FF0015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7938" w:type="dxa"/>
          </w:tcPr>
          <w:p w:rsidR="00694530" w:rsidRPr="00D500AF" w:rsidRDefault="00824BB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коррекционно-развивающей работы с детьми по познавательному развитию</w:t>
            </w:r>
          </w:p>
        </w:tc>
        <w:tc>
          <w:tcPr>
            <w:tcW w:w="1099" w:type="dxa"/>
          </w:tcPr>
          <w:p w:rsidR="00694530" w:rsidRPr="00D500AF" w:rsidRDefault="00824BBB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824BB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  <w:r w:rsidR="00694530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938" w:type="dxa"/>
          </w:tcPr>
          <w:p w:rsidR="00694530" w:rsidRPr="00D500AF" w:rsidRDefault="00824BB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Формы, методы и приемы реализации программы</w:t>
            </w:r>
          </w:p>
        </w:tc>
        <w:tc>
          <w:tcPr>
            <w:tcW w:w="1099" w:type="dxa"/>
          </w:tcPr>
          <w:p w:rsidR="00694530" w:rsidRPr="00D500AF" w:rsidRDefault="00824BBB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824BB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  <w:r w:rsidR="00694530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938" w:type="dxa"/>
          </w:tcPr>
          <w:p w:rsidR="00694530" w:rsidRPr="00D500AF" w:rsidRDefault="00824BB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план</w:t>
            </w:r>
          </w:p>
        </w:tc>
        <w:tc>
          <w:tcPr>
            <w:tcW w:w="1099" w:type="dxa"/>
          </w:tcPr>
          <w:p w:rsidR="00694530" w:rsidRPr="00D500AF" w:rsidRDefault="00824BBB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6357D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  <w:r w:rsidR="00694530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938" w:type="dxa"/>
          </w:tcPr>
          <w:p w:rsidR="00694530" w:rsidRPr="00D500AF" w:rsidRDefault="006357D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Комплексно-тематическое планирование на 2020-2021 учебный год</w:t>
            </w:r>
          </w:p>
        </w:tc>
        <w:tc>
          <w:tcPr>
            <w:tcW w:w="1099" w:type="dxa"/>
          </w:tcPr>
          <w:p w:rsidR="00694530" w:rsidRPr="00D500AF" w:rsidRDefault="006357DB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6357D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  <w:r w:rsidR="00694530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938" w:type="dxa"/>
          </w:tcPr>
          <w:p w:rsidR="00694530" w:rsidRPr="00D500AF" w:rsidRDefault="006357D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регионального компонента</w:t>
            </w:r>
          </w:p>
        </w:tc>
        <w:tc>
          <w:tcPr>
            <w:tcW w:w="1099" w:type="dxa"/>
          </w:tcPr>
          <w:p w:rsidR="00694530" w:rsidRPr="00D500AF" w:rsidRDefault="006357DB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D500AF" w:rsidRPr="00D500AF" w:rsidTr="00D500AF">
        <w:tc>
          <w:tcPr>
            <w:tcW w:w="852" w:type="dxa"/>
          </w:tcPr>
          <w:p w:rsidR="00D500AF" w:rsidRPr="00D500AF" w:rsidRDefault="00D500AF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2.2.6</w:t>
            </w:r>
          </w:p>
        </w:tc>
        <w:tc>
          <w:tcPr>
            <w:tcW w:w="7938" w:type="dxa"/>
          </w:tcPr>
          <w:p w:rsidR="00D500AF" w:rsidRPr="00D500AF" w:rsidRDefault="00237189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Приоритетное</w:t>
            </w:r>
            <w:r w:rsidR="00D500AF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направление инновационной деятельности дошкольного учреждения</w:t>
            </w:r>
          </w:p>
        </w:tc>
        <w:tc>
          <w:tcPr>
            <w:tcW w:w="1099" w:type="dxa"/>
          </w:tcPr>
          <w:p w:rsidR="00D500AF" w:rsidRPr="00D500AF" w:rsidRDefault="0021613F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7F008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94530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938" w:type="dxa"/>
          </w:tcPr>
          <w:p w:rsidR="00694530" w:rsidRPr="00D500AF" w:rsidRDefault="007F008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Социально-педагогический модуль (взаимодействие с семьей)</w:t>
            </w:r>
          </w:p>
        </w:tc>
        <w:tc>
          <w:tcPr>
            <w:tcW w:w="1099" w:type="dxa"/>
          </w:tcPr>
          <w:p w:rsidR="00694530" w:rsidRPr="00D500AF" w:rsidRDefault="007F0084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7F008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  <w:r w:rsidR="00694530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938" w:type="dxa"/>
          </w:tcPr>
          <w:p w:rsidR="00694530" w:rsidRPr="00D500AF" w:rsidRDefault="007F008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Консультативно-просветительский модуль (взаимосвязь с педагогами)</w:t>
            </w:r>
          </w:p>
        </w:tc>
        <w:tc>
          <w:tcPr>
            <w:tcW w:w="1099" w:type="dxa"/>
          </w:tcPr>
          <w:p w:rsidR="00694530" w:rsidRPr="00D500AF" w:rsidRDefault="007F0084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4D47F2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938" w:type="dxa"/>
          </w:tcPr>
          <w:p w:rsidR="00694530" w:rsidRPr="00D500AF" w:rsidRDefault="004D47F2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Организационный раздел</w:t>
            </w:r>
          </w:p>
        </w:tc>
        <w:tc>
          <w:tcPr>
            <w:tcW w:w="1099" w:type="dxa"/>
          </w:tcPr>
          <w:p w:rsidR="00694530" w:rsidRPr="00D500AF" w:rsidRDefault="004D47F2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694530" w:rsidRPr="00D500AF" w:rsidTr="00D500AF">
        <w:tc>
          <w:tcPr>
            <w:tcW w:w="852" w:type="dxa"/>
          </w:tcPr>
          <w:p w:rsidR="00694530" w:rsidRPr="00D500AF" w:rsidRDefault="004D47F2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  <w:r w:rsidR="00694530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938" w:type="dxa"/>
          </w:tcPr>
          <w:p w:rsidR="00694530" w:rsidRPr="00D500AF" w:rsidRDefault="004D47F2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1099" w:type="dxa"/>
          </w:tcPr>
          <w:p w:rsidR="00694530" w:rsidRPr="00D500AF" w:rsidRDefault="004D47F2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694530" w:rsidRPr="00D500AF" w:rsidTr="00D500AF">
        <w:trPr>
          <w:trHeight w:val="317"/>
        </w:trPr>
        <w:tc>
          <w:tcPr>
            <w:tcW w:w="852" w:type="dxa"/>
          </w:tcPr>
          <w:p w:rsidR="00694530" w:rsidRPr="00D500AF" w:rsidRDefault="004D47F2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94530"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938" w:type="dxa"/>
          </w:tcPr>
          <w:p w:rsidR="00694530" w:rsidRPr="00D500AF" w:rsidRDefault="004D47F2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развивающей предметно-пространственной среде</w:t>
            </w:r>
          </w:p>
        </w:tc>
        <w:tc>
          <w:tcPr>
            <w:tcW w:w="1099" w:type="dxa"/>
          </w:tcPr>
          <w:p w:rsidR="00694530" w:rsidRPr="00D500AF" w:rsidRDefault="004D47F2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4D47F2" w:rsidRPr="00D500AF" w:rsidTr="00D500AF">
        <w:trPr>
          <w:trHeight w:val="421"/>
        </w:trPr>
        <w:tc>
          <w:tcPr>
            <w:tcW w:w="852" w:type="dxa"/>
          </w:tcPr>
          <w:p w:rsidR="004D47F2" w:rsidRPr="00D500AF" w:rsidRDefault="00BC2D23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938" w:type="dxa"/>
          </w:tcPr>
          <w:p w:rsidR="004D47F2" w:rsidRPr="00D500AF" w:rsidRDefault="00BC2D23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Материально-техническое обеспечение кабинета дефектолога</w:t>
            </w:r>
          </w:p>
        </w:tc>
        <w:tc>
          <w:tcPr>
            <w:tcW w:w="1099" w:type="dxa"/>
          </w:tcPr>
          <w:p w:rsidR="004D47F2" w:rsidRPr="00D500AF" w:rsidRDefault="00BC2D23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BC2D23" w:rsidRPr="00D500AF" w:rsidTr="00D500AF">
        <w:trPr>
          <w:trHeight w:val="344"/>
        </w:trPr>
        <w:tc>
          <w:tcPr>
            <w:tcW w:w="852" w:type="dxa"/>
          </w:tcPr>
          <w:p w:rsidR="00BC2D23" w:rsidRPr="00D500AF" w:rsidRDefault="00BC2D23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7938" w:type="dxa"/>
          </w:tcPr>
          <w:p w:rsidR="00BC2D23" w:rsidRPr="00D500AF" w:rsidRDefault="00BC2D23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дня, расписание НОД, индивидуальной работы с детьми</w:t>
            </w:r>
          </w:p>
        </w:tc>
        <w:tc>
          <w:tcPr>
            <w:tcW w:w="1099" w:type="dxa"/>
          </w:tcPr>
          <w:p w:rsidR="00BC2D23" w:rsidRPr="00D500AF" w:rsidRDefault="00BC2D23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3A4E1F" w:rsidRPr="00D500AF" w:rsidTr="00D500AF">
        <w:trPr>
          <w:trHeight w:val="398"/>
        </w:trPr>
        <w:tc>
          <w:tcPr>
            <w:tcW w:w="852" w:type="dxa"/>
          </w:tcPr>
          <w:p w:rsidR="003A4E1F" w:rsidRPr="00D500AF" w:rsidRDefault="003A4E1F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938" w:type="dxa"/>
          </w:tcPr>
          <w:p w:rsidR="003A4E1F" w:rsidRPr="00D500AF" w:rsidRDefault="003A4E1F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Список литературы</w:t>
            </w:r>
          </w:p>
        </w:tc>
        <w:tc>
          <w:tcPr>
            <w:tcW w:w="1099" w:type="dxa"/>
          </w:tcPr>
          <w:p w:rsidR="003A4E1F" w:rsidRPr="00D500AF" w:rsidRDefault="003A4E1F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694530" w:rsidRPr="00D500AF" w:rsidTr="00FF0015">
        <w:tc>
          <w:tcPr>
            <w:tcW w:w="9889" w:type="dxa"/>
            <w:gridSpan w:val="3"/>
          </w:tcPr>
          <w:p w:rsidR="00694530" w:rsidRPr="00D500AF" w:rsidRDefault="00694530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0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Приложения</w:t>
            </w:r>
          </w:p>
        </w:tc>
      </w:tr>
    </w:tbl>
    <w:p w:rsid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D70" w:rsidRDefault="00C65D7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D70" w:rsidRDefault="00C65D7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D70" w:rsidRDefault="00C65D7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1460" w:rsidRPr="00694530" w:rsidRDefault="00521460" w:rsidP="000378A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694530">
        <w:rPr>
          <w:b/>
          <w:color w:val="000000"/>
          <w:sz w:val="26"/>
          <w:szCs w:val="26"/>
        </w:rPr>
        <w:lastRenderedPageBreak/>
        <w:t xml:space="preserve">1. </w:t>
      </w:r>
      <w:r w:rsidR="00694530">
        <w:rPr>
          <w:b/>
          <w:color w:val="000000"/>
          <w:sz w:val="26"/>
          <w:szCs w:val="26"/>
        </w:rPr>
        <w:t>ЦЕЛЕВОЙ РАЗДЕЛ РАБОЧЕЙ ПРОГРАММЫ</w:t>
      </w:r>
    </w:p>
    <w:p w:rsidR="00521460" w:rsidRPr="00D65C68" w:rsidRDefault="00521460" w:rsidP="000378A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D65C68">
        <w:rPr>
          <w:b/>
          <w:color w:val="000000"/>
          <w:sz w:val="26"/>
          <w:szCs w:val="26"/>
        </w:rPr>
        <w:t>1.1. Пояснительная записка</w:t>
      </w:r>
    </w:p>
    <w:p w:rsidR="005446A3" w:rsidRPr="00D235B6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Рабочая программа учителя-дефектолога для обучающихся (5 – 6 лет) с задержкой психического развития (далее «Программа») Муниципального бюджетного дошкольного образовательного учреждения детский сад комбинированного вида № 9 г. Амурска Амурского муниципального района Хабаровского края разработана на основе:</w:t>
      </w:r>
    </w:p>
    <w:p w:rsidR="005446A3" w:rsidRPr="00D235B6" w:rsidRDefault="005446A3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 xml:space="preserve">- </w:t>
      </w:r>
      <w:r w:rsidRPr="00D235B6">
        <w:rPr>
          <w:sz w:val="26"/>
          <w:szCs w:val="26"/>
        </w:rPr>
        <w:t>Конвенции о правах ребенка (1989г.);</w:t>
      </w:r>
    </w:p>
    <w:p w:rsidR="00521460" w:rsidRPr="00D235B6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Федерального закона от 29.12.2012 № 273-ФЗ «Об образовании в Российской Федерации»;</w:t>
      </w:r>
    </w:p>
    <w:p w:rsidR="00521460" w:rsidRPr="00D235B6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«Санитарно-эпидемиологических требований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Сан-ПиН);</w:t>
      </w:r>
    </w:p>
    <w:p w:rsidR="00521460" w:rsidRPr="00D235B6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Приказа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521460" w:rsidRPr="00D235B6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Приказа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21460" w:rsidRPr="00D235B6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Устава ДОУ;</w:t>
      </w:r>
    </w:p>
    <w:p w:rsidR="00521460" w:rsidRPr="00D235B6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Примерной адаптированной основной образовательной программы дошкольного образования детей с задержкой психического развития (реестр примерных основных образовательных программ общего образования, одобрена решением от 07.12.2017г. протокол №6/17).</w:t>
      </w:r>
    </w:p>
    <w:p w:rsidR="00521460" w:rsidRPr="00D235B6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Программа предназначена для учителя-дефектолога и обучающихся с задержкой психического развития (далее - дети с ЗПР) групп комбинированной направленности дошкольного учреждения (старшая группа №11 с 5 до 6 лет). Рабочая программа рассчитана на один учебный год, которы</w:t>
      </w:r>
      <w:r w:rsidR="007065DD">
        <w:rPr>
          <w:color w:val="000000"/>
          <w:sz w:val="26"/>
          <w:szCs w:val="26"/>
        </w:rPr>
        <w:t>й длится с 1 сентября по 31 мая</w:t>
      </w:r>
    </w:p>
    <w:p w:rsidR="00315E6A" w:rsidRPr="00D235B6" w:rsidRDefault="00521460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5B6">
        <w:rPr>
          <w:rFonts w:ascii="Times New Roman" w:hAnsi="Times New Roman" w:cs="Times New Roman"/>
          <w:color w:val="000000"/>
          <w:sz w:val="26"/>
          <w:szCs w:val="26"/>
        </w:rPr>
        <w:t>Программа обеспечивает развитие и коррекцию нарушений обучающихся с ЗПР с учетом их возрастных и специфических особенностей по познавательному развитию (формирование целостного представления о картине мира, формирование элементарных математических представлений; комплексные коррекционно-развивающие занятия).</w:t>
      </w:r>
    </w:p>
    <w:p w:rsidR="007A2C0F" w:rsidRPr="00D235B6" w:rsidRDefault="007A2C0F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Содержание образовательной деятельности выстроено с учетом:</w:t>
      </w:r>
    </w:p>
    <w:p w:rsidR="007065DD" w:rsidRPr="007065DD" w:rsidRDefault="007A2C0F" w:rsidP="007065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065DD">
        <w:rPr>
          <w:color w:val="000000" w:themeColor="text1"/>
          <w:sz w:val="26"/>
          <w:szCs w:val="26"/>
        </w:rPr>
        <w:t>1. Основной образовательной программы дошкольного образования МБДОУ №</w:t>
      </w:r>
      <w:r w:rsidR="007065DD">
        <w:rPr>
          <w:color w:val="000000" w:themeColor="text1"/>
          <w:sz w:val="26"/>
          <w:szCs w:val="26"/>
        </w:rPr>
        <w:t xml:space="preserve"> </w:t>
      </w:r>
      <w:r w:rsidRPr="007065DD">
        <w:rPr>
          <w:color w:val="000000" w:themeColor="text1"/>
          <w:sz w:val="26"/>
          <w:szCs w:val="26"/>
        </w:rPr>
        <w:t xml:space="preserve">9 г. Амурска (разработана в соответствии с ФГОС ДО с учетом ПООП ДО на основе </w:t>
      </w:r>
      <w:r w:rsidR="007065DD" w:rsidRPr="007065DD">
        <w:rPr>
          <w:bCs/>
          <w:iCs/>
          <w:color w:val="000000" w:themeColor="text1"/>
          <w:sz w:val="26"/>
          <w:szCs w:val="26"/>
        </w:rPr>
        <w:t>образовательной программы дошкольного образования "Мозаика" (В.Ю. Белькович, Н.В. Гребёнкина, И.А. Кильдышева, 2018 г</w:t>
      </w:r>
      <w:r w:rsidR="007065DD">
        <w:rPr>
          <w:color w:val="000000" w:themeColor="text1"/>
          <w:sz w:val="26"/>
          <w:szCs w:val="26"/>
        </w:rPr>
        <w:t>.)</w:t>
      </w:r>
    </w:p>
    <w:p w:rsidR="007A2C0F" w:rsidRPr="00D235B6" w:rsidRDefault="007A2C0F" w:rsidP="007065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 xml:space="preserve">2. Адаптированной основной образовательной программы дошкольного образования для детей с задержкой психического развития МБДОУ № 9 (одобрена решением педагогического совета </w:t>
      </w:r>
      <w:r w:rsidR="007065DD">
        <w:rPr>
          <w:color w:val="000000"/>
          <w:sz w:val="26"/>
          <w:szCs w:val="26"/>
        </w:rPr>
        <w:t>от 27.08.2020 г, протокол № 01</w:t>
      </w:r>
      <w:r w:rsidRPr="007065DD">
        <w:rPr>
          <w:color w:val="000000"/>
          <w:sz w:val="26"/>
          <w:szCs w:val="26"/>
        </w:rPr>
        <w:t>);</w:t>
      </w:r>
    </w:p>
    <w:p w:rsidR="007A2C0F" w:rsidRPr="00D235B6" w:rsidRDefault="005446A3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5B6">
        <w:rPr>
          <w:rFonts w:ascii="Times New Roman" w:hAnsi="Times New Roman" w:cs="Times New Roman"/>
          <w:color w:val="000000"/>
          <w:sz w:val="26"/>
          <w:szCs w:val="26"/>
        </w:rPr>
        <w:t>3. Программы воспитания и обучения дошкольников с задержкой психического развития» Л.Б. Баряева, И.Г. Вечканова, О.П. Гаврилушкина, и др.; под.ред. Л.Б. Баряевой, Е.А. Логиновой. – СПб.: ЦДК проф. Л.Б. Баряевой, 2010.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lastRenderedPageBreak/>
        <w:t>Используются так же: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игровые технологии интеллектуально-творческого развития: логические блоки Дьенеша, палочки Кюнзинера, развивающие игры Б.П. Никитина.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здоровьесберегающие технологии: дыхательная и пальчиковая гимнастика, самомассаж, психогимнастика, кинезеологические упражнения, су-джок терапия и др.;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элементы метода сенсорной интеграции;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игровые технологии (метод наглядного моделирования, социоигровые подходы);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информационно-коммуникативные технологии;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личностно-ориентированные технологии.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Программа обеспечивает построение целостной образовательной деятельности, направленной на полноценное всестороннее развитие ребенка – во взаимосвязи и интегра-ции, строится на адекватных возрасту формах работы с детьми.</w:t>
      </w:r>
    </w:p>
    <w:p w:rsidR="00B97CA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Программа реализовывается в непосредственно образовательной деятельности, в индивидуальной коррекционно-развивающей работе и обеспечивает единство воспитательных, обучающих и развивающих задач образования детей дошкольного возраста.</w:t>
      </w:r>
    </w:p>
    <w:p w:rsidR="00D500AF" w:rsidRPr="00D235B6" w:rsidRDefault="00D500AF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B97CA9" w:rsidRDefault="00B97CA9" w:rsidP="000378A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D65C68">
        <w:rPr>
          <w:b/>
          <w:color w:val="000000"/>
          <w:sz w:val="26"/>
          <w:szCs w:val="26"/>
        </w:rPr>
        <w:t>1.1.1. Цели и задачи рабочей программы</w:t>
      </w:r>
    </w:p>
    <w:p w:rsidR="00D500AF" w:rsidRPr="00D65C68" w:rsidRDefault="00D500AF" w:rsidP="000378A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Цель Программы: создание условий для дошкольного образования детей 5-6 лет с ЗПР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абилитации и социализации, развитие личности ребенка дошкольного возраста с ЗПР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Задачи Программы: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• 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• создание оптимальных условий для охраны и укрепления физического и психического здоровья детей с ЗПР;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• 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• 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• 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• 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B97CA9" w:rsidRPr="00D235B6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• 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Условия реализации Программы: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lastRenderedPageBreak/>
        <w:t>• 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• 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• 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• 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• проведение непрерывного мониторинга развития ребенка и качества освоения Программы в специально созданных условиях;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• 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специалистов.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Задачи образовательной деятельности по профессиональной коррекции нарушений развития детей с ЗПР: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освоения;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Целенаправленное преодоление недостатков и развитие высших психических функций и речи;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операционального, регуляционного, оценочного;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Создание условий для достижения детьми целевых ориентиров ДО на завершающих его этапах;</w:t>
      </w:r>
    </w:p>
    <w:p w:rsidR="009968C6" w:rsidRPr="00D235B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9968C6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35B6">
        <w:rPr>
          <w:color w:val="000000"/>
          <w:sz w:val="26"/>
          <w:szCs w:val="26"/>
        </w:rPr>
        <w:t>- 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ППк (консилиума).</w:t>
      </w:r>
    </w:p>
    <w:p w:rsidR="00FF0015" w:rsidRPr="00D235B6" w:rsidRDefault="00FF0015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968C6" w:rsidRDefault="009968C6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b/>
          <w:sz w:val="26"/>
          <w:szCs w:val="26"/>
        </w:rPr>
        <w:t>1.1.2. Принципы и подходы в организации коррекционно-развивающего процесса</w:t>
      </w:r>
    </w:p>
    <w:p w:rsidR="00FF0015" w:rsidRPr="00D235B6" w:rsidRDefault="00FF0015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68C6" w:rsidRPr="00D235B6" w:rsidRDefault="009968C6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Содержание программы определено в соответствии с общими дидактическими и специальными принципами образовательной деятельности, которые для воспитанников с ЗПР приобретают особую значимость.</w:t>
      </w:r>
    </w:p>
    <w:p w:rsidR="009968C6" w:rsidRPr="00D235B6" w:rsidRDefault="009968C6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35B6">
        <w:rPr>
          <w:rFonts w:ascii="Times New Roman" w:hAnsi="Times New Roman" w:cs="Times New Roman"/>
          <w:b/>
          <w:i/>
          <w:sz w:val="26"/>
          <w:szCs w:val="26"/>
        </w:rPr>
        <w:t>Общие дидактические принципы.</w:t>
      </w:r>
    </w:p>
    <w:p w:rsidR="009968C6" w:rsidRPr="00D235B6" w:rsidRDefault="009968C6" w:rsidP="000378AD">
      <w:pPr>
        <w:widowControl w:val="0"/>
        <w:tabs>
          <w:tab w:val="left" w:pos="360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>Принцип научности</w:t>
      </w:r>
      <w:r w:rsidRPr="00D235B6">
        <w:rPr>
          <w:rFonts w:ascii="Times New Roman" w:hAnsi="Times New Roman" w:cs="Times New Roman"/>
          <w:sz w:val="26"/>
          <w:szCs w:val="26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 </w:t>
      </w:r>
    </w:p>
    <w:p w:rsidR="009968C6" w:rsidRPr="00D235B6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 xml:space="preserve">Принцип доступности </w:t>
      </w:r>
      <w:r w:rsidRPr="00D235B6">
        <w:rPr>
          <w:rFonts w:ascii="Times New Roman" w:hAnsi="Times New Roman" w:cs="Times New Roman"/>
          <w:iCs/>
          <w:sz w:val="26"/>
          <w:szCs w:val="26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</w:t>
      </w:r>
      <w:r w:rsidRPr="00D235B6">
        <w:rPr>
          <w:rFonts w:ascii="Times New Roman" w:hAnsi="Times New Roman" w:cs="Times New Roman"/>
          <w:sz w:val="26"/>
          <w:szCs w:val="26"/>
        </w:rPr>
        <w:t>Все обучение ребенка с ЗПР строится с опорой на «зону ближайшего развития».</w:t>
      </w:r>
    </w:p>
    <w:p w:rsidR="009968C6" w:rsidRPr="00D235B6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 xml:space="preserve">Принцип последовательности и систематичности </w:t>
      </w:r>
      <w:r w:rsidRPr="00D235B6">
        <w:rPr>
          <w:rStyle w:val="c11"/>
          <w:rFonts w:eastAsia="SimSun"/>
          <w:sz w:val="26"/>
          <w:szCs w:val="26"/>
        </w:rPr>
        <w:t xml:space="preserve">позволяет сформировать у детей целостную систему знаний, умений, навыков. Обучение любого ребенка строится от простого к сложному, кроме того, при разработке программного содержания предусматриваются и реализуются внутри предметные и межпредметные связи, что позволяет сформировать в сознании ребенка целостную картину мира. </w:t>
      </w:r>
    </w:p>
    <w:p w:rsidR="009968C6" w:rsidRPr="00D235B6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 xml:space="preserve">Принцип прочности усвоения знаний </w:t>
      </w:r>
      <w:r w:rsidRPr="00D235B6">
        <w:rPr>
          <w:rFonts w:ascii="Times New Roman" w:hAnsi="Times New Roman" w:cs="Times New Roman"/>
          <w:sz w:val="26"/>
          <w:szCs w:val="26"/>
        </w:rPr>
        <w:t xml:space="preserve">предполагает возрастающую роль повторения и закрепления </w:t>
      </w:r>
      <w:r w:rsidRPr="00D235B6">
        <w:rPr>
          <w:rStyle w:val="c11"/>
          <w:rFonts w:eastAsia="SimSun"/>
          <w:sz w:val="26"/>
          <w:szCs w:val="26"/>
        </w:rPr>
        <w:t xml:space="preserve">пройденного при специальной организации практических действий и различных видов деятельности детей, в связи с психологическими особенностями детей ЗПР (трудности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деятельностью). </w:t>
      </w:r>
    </w:p>
    <w:p w:rsidR="009968C6" w:rsidRPr="00D235B6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 xml:space="preserve">Принцип наглядности </w:t>
      </w:r>
      <w:r w:rsidRPr="00D235B6">
        <w:rPr>
          <w:rStyle w:val="c11"/>
          <w:rFonts w:eastAsia="SimSun"/>
          <w:sz w:val="26"/>
          <w:szCs w:val="26"/>
        </w:rPr>
        <w:t xml:space="preserve"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</w:t>
      </w:r>
    </w:p>
    <w:p w:rsidR="009968C6" w:rsidRPr="00D235B6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>Принцип индивидуального подхода к обучению и воспитанию</w:t>
      </w:r>
      <w:r w:rsidRPr="00D235B6">
        <w:rPr>
          <w:rStyle w:val="c11"/>
          <w:rFonts w:eastAsia="SimSun"/>
          <w:sz w:val="26"/>
          <w:szCs w:val="26"/>
        </w:rPr>
        <w:t xml:space="preserve">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характера, скорость протекания мыслительных процессов, уровень сформированности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</w:t>
      </w:r>
    </w:p>
    <w:p w:rsidR="009968C6" w:rsidRPr="00D235B6" w:rsidRDefault="009968C6" w:rsidP="000378AD">
      <w:pPr>
        <w:widowControl w:val="0"/>
        <w:tabs>
          <w:tab w:val="left" w:pos="360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35B6">
        <w:rPr>
          <w:rFonts w:ascii="Times New Roman" w:hAnsi="Times New Roman" w:cs="Times New Roman"/>
          <w:b/>
          <w:i/>
          <w:sz w:val="26"/>
          <w:szCs w:val="26"/>
        </w:rPr>
        <w:t xml:space="preserve">Специальные принципы </w:t>
      </w:r>
    </w:p>
    <w:p w:rsidR="009968C6" w:rsidRPr="00D235B6" w:rsidRDefault="009968C6" w:rsidP="000378AD">
      <w:pPr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>Принцип педагогического гуманизма и оптимизма.</w:t>
      </w:r>
      <w:r w:rsidRPr="00D235B6">
        <w:rPr>
          <w:rStyle w:val="c11"/>
          <w:rFonts w:eastAsia="SimSun"/>
          <w:sz w:val="26"/>
          <w:szCs w:val="26"/>
        </w:rPr>
        <w:t xml:space="preserve"> 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адаптацию.</w:t>
      </w:r>
    </w:p>
    <w:p w:rsidR="009968C6" w:rsidRPr="00D235B6" w:rsidRDefault="009968C6" w:rsidP="000378AD">
      <w:pPr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 xml:space="preserve">Принцип социально-адаптирующей направленности образования. </w:t>
      </w:r>
      <w:r w:rsidRPr="00D235B6">
        <w:rPr>
          <w:rStyle w:val="c11"/>
          <w:rFonts w:eastAsia="SimSun"/>
          <w:sz w:val="26"/>
          <w:szCs w:val="26"/>
        </w:rPr>
        <w:t xml:space="preserve">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</w:t>
      </w:r>
      <w:r w:rsidRPr="00D235B6">
        <w:rPr>
          <w:rStyle w:val="c11"/>
          <w:rFonts w:eastAsia="SimSun"/>
          <w:sz w:val="26"/>
          <w:szCs w:val="26"/>
        </w:rPr>
        <w:lastRenderedPageBreak/>
        <w:t>возможностями самостоятельности и независимости в дальнейшей социальной жизни.</w:t>
      </w:r>
    </w:p>
    <w:p w:rsidR="009968C6" w:rsidRPr="00D235B6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>Этиопатогенетический принцип.</w:t>
      </w:r>
      <w:r w:rsidRPr="00D235B6">
        <w:rPr>
          <w:rStyle w:val="c11"/>
          <w:rFonts w:eastAsia="SimSun"/>
          <w:sz w:val="26"/>
          <w:szCs w:val="26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</w:t>
      </w:r>
    </w:p>
    <w:p w:rsidR="009968C6" w:rsidRPr="00D235B6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>Принцип системного подхода к диагностике и коррекции нарушений</w:t>
      </w:r>
      <w:r w:rsidRPr="00D235B6">
        <w:rPr>
          <w:rStyle w:val="c11"/>
          <w:rFonts w:eastAsia="SimSun"/>
          <w:sz w:val="26"/>
          <w:szCs w:val="26"/>
        </w:rPr>
        <w:t xml:space="preserve"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</w:t>
      </w:r>
    </w:p>
    <w:p w:rsidR="009968C6" w:rsidRPr="00D235B6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>Принцип комплексного подхода к диагностике и коррекции нарушений</w:t>
      </w:r>
      <w:r w:rsidRPr="00D235B6">
        <w:rPr>
          <w:rStyle w:val="c11"/>
          <w:rFonts w:eastAsia="SimSun"/>
          <w:sz w:val="26"/>
          <w:szCs w:val="26"/>
        </w:rPr>
        <w:t>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взаимодействие с медицинскими учреждениями.</w:t>
      </w:r>
    </w:p>
    <w:p w:rsidR="009968C6" w:rsidRPr="00D235B6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iCs/>
          <w:sz w:val="26"/>
          <w:szCs w:val="26"/>
        </w:rPr>
        <w:t xml:space="preserve">Принцип коррекционно-компенсирующей направленности </w:t>
      </w:r>
      <w:r w:rsidRPr="00D235B6">
        <w:rPr>
          <w:rStyle w:val="c11"/>
          <w:rFonts w:eastAsia="SimSun"/>
          <w:i/>
          <w:iCs/>
          <w:sz w:val="26"/>
          <w:szCs w:val="26"/>
        </w:rPr>
        <w:t xml:space="preserve">образования </w:t>
      </w:r>
      <w:r w:rsidRPr="00D235B6">
        <w:rPr>
          <w:rStyle w:val="c11"/>
          <w:rFonts w:eastAsia="SimSun"/>
          <w:sz w:val="26"/>
          <w:szCs w:val="26"/>
        </w:rPr>
        <w:t xml:space="preserve">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</w:t>
      </w:r>
    </w:p>
    <w:p w:rsidR="009968C6" w:rsidRPr="00D235B6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 xml:space="preserve">Принцип опоры на закономерности онтогенетического развития. </w:t>
      </w:r>
      <w:r w:rsidRPr="00D235B6">
        <w:rPr>
          <w:rStyle w:val="c11"/>
          <w:rFonts w:eastAsia="SimSun"/>
          <w:sz w:val="26"/>
          <w:szCs w:val="26"/>
        </w:rPr>
        <w:t>Коррекционная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</w:t>
      </w:r>
      <w:r w:rsidRPr="00D235B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положение о соотношении функциональности и стадиальности детского развития.</w:t>
      </w:r>
      <w:r w:rsidRPr="00D235B6">
        <w:rPr>
          <w:rStyle w:val="c11"/>
          <w:rFonts w:eastAsia="SimSun"/>
          <w:sz w:val="26"/>
          <w:szCs w:val="26"/>
        </w:rPr>
        <w:t xml:space="preserve">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</w:t>
      </w:r>
    </w:p>
    <w:p w:rsidR="009968C6" w:rsidRPr="00D235B6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>Принцип единства диагностики и коррекции</w:t>
      </w:r>
      <w:r w:rsidRPr="00D235B6">
        <w:rPr>
          <w:rStyle w:val="c11"/>
          <w:rFonts w:eastAsia="SimSun"/>
          <w:sz w:val="26"/>
          <w:szCs w:val="26"/>
        </w:rPr>
        <w:t xml:space="preserve">.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выраженности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</w:t>
      </w:r>
    </w:p>
    <w:p w:rsidR="009968C6" w:rsidRPr="00D235B6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>Принцип приоритетности коррекции каузального типа</w:t>
      </w:r>
      <w:r w:rsidRPr="00D235B6">
        <w:rPr>
          <w:rStyle w:val="c11"/>
          <w:rFonts w:eastAsia="SimSun"/>
          <w:sz w:val="26"/>
          <w:szCs w:val="26"/>
        </w:rPr>
        <w:t xml:space="preserve"> – предполагает устранение причин, лежащих в основе трудностей воспитания и развития. </w:t>
      </w:r>
    </w:p>
    <w:p w:rsidR="009968C6" w:rsidRPr="00D235B6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 xml:space="preserve">Принцип единства в реализации коррекционных, профилактических и развивающих задач. </w:t>
      </w:r>
      <w:r w:rsidRPr="00D235B6">
        <w:rPr>
          <w:rStyle w:val="c11"/>
          <w:rFonts w:eastAsia="SimSun"/>
          <w:sz w:val="26"/>
          <w:szCs w:val="26"/>
        </w:rPr>
        <w:t xml:space="preserve">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</w:t>
      </w:r>
    </w:p>
    <w:p w:rsidR="009968C6" w:rsidRPr="00D235B6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>Принцип реализации деятельностного подхода в обучении и воспитании.</w:t>
      </w:r>
      <w:r w:rsidRPr="00D235B6">
        <w:rPr>
          <w:rStyle w:val="c11"/>
          <w:rFonts w:eastAsia="SimSun"/>
          <w:sz w:val="26"/>
          <w:szCs w:val="26"/>
        </w:rPr>
        <w:t xml:space="preserve"> Реализация принципа деятельностного подхода предполагает организацию </w:t>
      </w:r>
      <w:r w:rsidRPr="00D235B6">
        <w:rPr>
          <w:rStyle w:val="c11"/>
          <w:rFonts w:eastAsia="SimSun"/>
          <w:sz w:val="26"/>
          <w:szCs w:val="26"/>
        </w:rPr>
        <w:lastRenderedPageBreak/>
        <w:t xml:space="preserve">обучения с опорой на ведущую деятельность возраста. Однако нарушенное развитие характеризуется тем, что ни один из видов деятельности не формируется своевременно и полноценно, каждая деятельность в свою очередь нуждается в коррекционном воздействии. Поэтому реализация рассматриваемого принципа также предполагает целенаправленное формирование всех структурных компонентов любой деятельности (коммуникативной, предметной, игровой или учебной): мотивационного, целевого, ориентировочно-операционального, регуляционного. Детей обучают использованию различных алгоритмов (картинно-графических планов, технологических карт и т. д.). Для того чтобы их деятельность приобретала осознанный характер, побуждают к словесной регуляции действий: проговариванию, словесному отчету, а на завершающих этапах работы подводят к предварительному планированию. Реализуя психологическую теорию о деятельностной детерминации психики, коррекционный образовательный процесс организуется на наглядно-действенной основе. Предметно-практическая деятельность в системе коррекционно-развивающего воздействия является специфическим средством. </w:t>
      </w:r>
    </w:p>
    <w:p w:rsidR="009968C6" w:rsidRPr="00D235B6" w:rsidRDefault="009968C6" w:rsidP="000378AD">
      <w:pPr>
        <w:tabs>
          <w:tab w:val="left" w:pos="709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 xml:space="preserve">Принцип ранней педагогической помощи. </w:t>
      </w:r>
      <w:r w:rsidRPr="00D235B6">
        <w:rPr>
          <w:rFonts w:ascii="Times New Roman" w:hAnsi="Times New Roman" w:cs="Times New Roman"/>
          <w:sz w:val="26"/>
          <w:szCs w:val="26"/>
        </w:rPr>
        <w:t>Многие сензитивные периоды</w:t>
      </w:r>
      <w:r w:rsidRPr="00D235B6">
        <w:rPr>
          <w:rStyle w:val="c11"/>
          <w:rFonts w:eastAsia="SimSun"/>
          <w:sz w:val="26"/>
          <w:szCs w:val="26"/>
        </w:rPr>
        <w:t xml:space="preserve"> наиболее благоприятного для формирования определенных психических функций, играющие решающую роль для последующего развития ребенка, приходятся на ранний и дошкольный возраст. Если в этот период ребенок оказался в условиях эмоциональной и информационной депривации, не получал должных развивающих и стимулирующих воздействий, отставание в психомоторном и речевом развитии может быть весьма значительным. Особенно это касается детей с последствиями раннего органического поражения ЦНС. </w:t>
      </w:r>
    </w:p>
    <w:p w:rsidR="009968C6" w:rsidRPr="00D235B6" w:rsidRDefault="009968C6" w:rsidP="000378AD">
      <w:pPr>
        <w:tabs>
          <w:tab w:val="left" w:pos="851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 xml:space="preserve">Принцип комплексного применения </w:t>
      </w:r>
      <w:r w:rsidRPr="00D235B6">
        <w:rPr>
          <w:rStyle w:val="c11"/>
          <w:rFonts w:eastAsia="SimSun"/>
          <w:sz w:val="26"/>
          <w:szCs w:val="26"/>
        </w:rPr>
        <w:t>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средств.</w:t>
      </w:r>
    </w:p>
    <w:p w:rsidR="009968C6" w:rsidRPr="00D235B6" w:rsidRDefault="009968C6" w:rsidP="000378AD">
      <w:pPr>
        <w:tabs>
          <w:tab w:val="left" w:pos="851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 xml:space="preserve">Принцип развития коммуникации, речевой деятельности и языка, как средства, обеспечивающего развитие речи и мышления. </w:t>
      </w:r>
      <w:r w:rsidRPr="00D235B6">
        <w:rPr>
          <w:rStyle w:val="c11"/>
          <w:rFonts w:eastAsia="SimSun"/>
          <w:sz w:val="26"/>
          <w:szCs w:val="26"/>
        </w:rPr>
        <w:t xml:space="preserve">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 </w:t>
      </w:r>
    </w:p>
    <w:p w:rsidR="009968C6" w:rsidRPr="00D235B6" w:rsidRDefault="009968C6" w:rsidP="000378AD">
      <w:pPr>
        <w:tabs>
          <w:tab w:val="left" w:pos="709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>Принцип личностно-ориентированного взаимодействия</w:t>
      </w:r>
      <w:r w:rsidRPr="00D235B6">
        <w:rPr>
          <w:rStyle w:val="c11"/>
          <w:rFonts w:eastAsia="SimSun"/>
          <w:sz w:val="26"/>
          <w:szCs w:val="26"/>
        </w:rPr>
        <w:t xml:space="preserve"> взрослого с ребенком указывает на признание самоценности личности ребенка, необходимости активного его участия в познавательной и практической деятельности.</w:t>
      </w:r>
    </w:p>
    <w:p w:rsidR="009968C6" w:rsidRPr="00D235B6" w:rsidRDefault="009968C6" w:rsidP="000378AD">
      <w:pPr>
        <w:tabs>
          <w:tab w:val="left" w:pos="709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 xml:space="preserve">Принцип необходимости специального педагогического руководства. </w:t>
      </w:r>
      <w:r w:rsidRPr="00D235B6">
        <w:rPr>
          <w:rFonts w:ascii="Times New Roman" w:hAnsi="Times New Roman" w:cs="Times New Roman"/>
          <w:sz w:val="26"/>
          <w:szCs w:val="26"/>
        </w:rPr>
        <w:t>П</w:t>
      </w:r>
      <w:r w:rsidRPr="00D235B6">
        <w:rPr>
          <w:rStyle w:val="c11"/>
          <w:rFonts w:eastAsia="SimSun"/>
          <w:sz w:val="26"/>
          <w:szCs w:val="26"/>
        </w:rPr>
        <w:t xml:space="preserve">ознавательная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управлять им. </w:t>
      </w:r>
    </w:p>
    <w:p w:rsidR="009968C6" w:rsidRPr="00D235B6" w:rsidRDefault="009968C6" w:rsidP="000378AD">
      <w:pPr>
        <w:tabs>
          <w:tab w:val="left" w:pos="567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Принцип </w:t>
      </w:r>
      <w:r w:rsidRPr="00D235B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вариативности коррекционно-развивающего образования </w:t>
      </w:r>
      <w:r w:rsidRPr="00D235B6">
        <w:rPr>
          <w:rFonts w:ascii="Times New Roman" w:eastAsia="Times New Roman" w:hAnsi="Times New Roman" w:cs="Times New Roman"/>
          <w:sz w:val="26"/>
          <w:szCs w:val="26"/>
        </w:rPr>
        <w:t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его возможностей.</w:t>
      </w:r>
    </w:p>
    <w:p w:rsidR="009968C6" w:rsidRPr="00D235B6" w:rsidRDefault="009968C6" w:rsidP="000378AD">
      <w:pPr>
        <w:tabs>
          <w:tab w:val="left" w:pos="567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D235B6">
        <w:rPr>
          <w:rFonts w:ascii="Times New Roman" w:hAnsi="Times New Roman" w:cs="Times New Roman"/>
          <w:i/>
          <w:sz w:val="26"/>
          <w:szCs w:val="26"/>
        </w:rPr>
        <w:t xml:space="preserve">ринцип активного привлечения ближайшего социального окружения к работе с ребенком. </w:t>
      </w:r>
      <w:r w:rsidRPr="00D235B6">
        <w:rPr>
          <w:rStyle w:val="c11"/>
          <w:rFonts w:eastAsia="SimSun"/>
          <w:sz w:val="26"/>
          <w:szCs w:val="26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9968C6" w:rsidRPr="00D235B6" w:rsidRDefault="009968C6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1412" w:rsidRPr="00E31A70" w:rsidRDefault="001D2B94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>1.1</w:t>
      </w:r>
      <w:r w:rsidR="001D0D5B" w:rsidRPr="00E31A7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203A6E">
        <w:rPr>
          <w:rFonts w:ascii="Times New Roman" w:hAnsi="Times New Roman" w:cs="Times New Roman"/>
          <w:b/>
          <w:sz w:val="26"/>
          <w:szCs w:val="26"/>
        </w:rPr>
        <w:t>.</w:t>
      </w:r>
      <w:r w:rsidR="001D0D5B" w:rsidRPr="00E31A7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61412" w:rsidRPr="00E31A70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>Клинико-психолого-педагогическа</w:t>
      </w:r>
      <w:r w:rsidR="00E31A70" w:rsidRPr="00E31A70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 xml:space="preserve">я характеристика детей </w:t>
      </w:r>
      <w:r w:rsidR="00461412" w:rsidRPr="00E31A70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>дошкольного возраста с задержкой психического развития</w:t>
      </w:r>
    </w:p>
    <w:p w:rsidR="00461412" w:rsidRPr="00E31A70" w:rsidRDefault="00461412" w:rsidP="00E31A70">
      <w:pPr>
        <w:tabs>
          <w:tab w:val="left" w:pos="0"/>
        </w:tabs>
        <w:spacing w:after="0" w:line="240" w:lineRule="auto"/>
        <w:jc w:val="both"/>
        <w:rPr>
          <w:rStyle w:val="c11"/>
          <w:rFonts w:eastAsiaTheme="minorHAnsi"/>
          <w:sz w:val="26"/>
          <w:szCs w:val="26"/>
          <w:lang w:eastAsia="en-US"/>
        </w:rPr>
      </w:pPr>
      <w:r w:rsidRPr="00D235B6">
        <w:rPr>
          <w:rStyle w:val="c11"/>
          <w:rFonts w:eastAsia="SimSun"/>
          <w:sz w:val="26"/>
          <w:szCs w:val="26"/>
        </w:rPr>
        <w:tab/>
        <w:t>В дошкольном возрасте проявления задержки становятся более выраженными и проявляются в следующем:</w:t>
      </w:r>
    </w:p>
    <w:p w:rsidR="00461412" w:rsidRPr="00D235B6" w:rsidRDefault="00461412" w:rsidP="000378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i/>
          <w:iCs/>
          <w:sz w:val="26"/>
          <w:szCs w:val="26"/>
        </w:rPr>
        <w:t xml:space="preserve">Недостаточная познавательная активность нередко в сочетании с быстрой утомляемостью и истощаемостью. </w:t>
      </w:r>
      <w:r w:rsidRPr="00D235B6">
        <w:rPr>
          <w:rFonts w:ascii="Times New Roman" w:hAnsi="Times New Roman" w:cs="Times New Roman"/>
          <w:sz w:val="26"/>
          <w:szCs w:val="26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 w:rsidRPr="00D235B6">
        <w:rPr>
          <w:rStyle w:val="c11"/>
          <w:rFonts w:eastAsia="SimSun"/>
          <w:sz w:val="26"/>
          <w:szCs w:val="26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зрительно-слухо-моторной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iCs/>
          <w:sz w:val="26"/>
          <w:szCs w:val="26"/>
        </w:rPr>
        <w:t xml:space="preserve">Недостаточность объема, обобщенности, предметности и целостности восприятия, </w:t>
      </w:r>
      <w:r w:rsidRPr="00D235B6">
        <w:rPr>
          <w:rStyle w:val="c11"/>
          <w:rFonts w:eastAsia="SimSun"/>
          <w:sz w:val="26"/>
          <w:szCs w:val="26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Style w:val="c11"/>
          <w:rFonts w:eastAsia="SimSun"/>
          <w:sz w:val="26"/>
          <w:szCs w:val="26"/>
        </w:rPr>
        <w:t xml:space="preserve">Более </w:t>
      </w:r>
      <w:r w:rsidRPr="00D235B6">
        <w:rPr>
          <w:rFonts w:ascii="Times New Roman" w:hAnsi="Times New Roman" w:cs="Times New Roman"/>
          <w:i/>
          <w:sz w:val="26"/>
          <w:szCs w:val="26"/>
        </w:rPr>
        <w:t>низкая способность</w:t>
      </w:r>
      <w:r w:rsidRPr="00D235B6">
        <w:rPr>
          <w:rStyle w:val="c11"/>
          <w:rFonts w:eastAsia="SimSun"/>
          <w:sz w:val="26"/>
          <w:szCs w:val="26"/>
        </w:rPr>
        <w:t xml:space="preserve">, по сравнению с нормально развивающимися детьми того же возраста, </w:t>
      </w:r>
      <w:r w:rsidRPr="00D235B6">
        <w:rPr>
          <w:rFonts w:ascii="Times New Roman" w:hAnsi="Times New Roman" w:cs="Times New Roman"/>
          <w:i/>
          <w:sz w:val="26"/>
          <w:szCs w:val="26"/>
        </w:rPr>
        <w:t xml:space="preserve">к приему и переработке перцептивной информации, </w:t>
      </w:r>
      <w:r w:rsidRPr="00D235B6">
        <w:rPr>
          <w:rStyle w:val="c11"/>
          <w:rFonts w:eastAsia="SimSun"/>
          <w:sz w:val="26"/>
          <w:szCs w:val="26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 </w:t>
      </w: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iCs/>
          <w:sz w:val="26"/>
          <w:szCs w:val="26"/>
        </w:rPr>
        <w:t xml:space="preserve">Незрелость мыслительных операций. </w:t>
      </w:r>
      <w:r w:rsidRPr="00D235B6">
        <w:rPr>
          <w:rStyle w:val="c11"/>
          <w:rFonts w:eastAsia="SimSun"/>
          <w:sz w:val="26"/>
          <w:szCs w:val="26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D235B6">
        <w:rPr>
          <w:rFonts w:ascii="Times New Roman" w:hAnsi="Times New Roman" w:cs="Times New Roman"/>
          <w:sz w:val="26"/>
          <w:szCs w:val="26"/>
        </w:rPr>
        <w:t xml:space="preserve">Незрелость мыслительных </w:t>
      </w:r>
      <w:r w:rsidRPr="00D235B6">
        <w:rPr>
          <w:rFonts w:ascii="Times New Roman" w:hAnsi="Times New Roman" w:cs="Times New Roman"/>
          <w:sz w:val="26"/>
          <w:szCs w:val="26"/>
        </w:rPr>
        <w:lastRenderedPageBreak/>
        <w:t xml:space="preserve">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D235B6">
        <w:rPr>
          <w:rFonts w:ascii="Times New Roman" w:hAnsi="Times New Roman" w:cs="Times New Roman"/>
          <w:iCs/>
          <w:sz w:val="26"/>
          <w:szCs w:val="26"/>
        </w:rPr>
        <w:t xml:space="preserve">трудно устанавливать причинно-следственные связи и отношения, усваивать обобщающие понятия. </w:t>
      </w:r>
      <w:r w:rsidRPr="00D235B6">
        <w:rPr>
          <w:rStyle w:val="c11"/>
          <w:rFonts w:eastAsia="SimSun"/>
          <w:sz w:val="26"/>
          <w:szCs w:val="26"/>
        </w:rPr>
        <w:t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несформированность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событий.</w:t>
      </w:r>
    </w:p>
    <w:p w:rsidR="00461412" w:rsidRPr="00D235B6" w:rsidRDefault="00461412" w:rsidP="000378AD">
      <w:pPr>
        <w:widowControl w:val="0"/>
        <w:tabs>
          <w:tab w:val="left" w:pos="1120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iCs/>
          <w:sz w:val="26"/>
          <w:szCs w:val="26"/>
        </w:rPr>
        <w:t xml:space="preserve">Задержанный темп формирования мнестической деятельности, низкая продуктивность и прочность запоминания, </w:t>
      </w:r>
      <w:r w:rsidRPr="00D235B6">
        <w:rPr>
          <w:rStyle w:val="c11"/>
          <w:rFonts w:eastAsia="SimSun"/>
          <w:sz w:val="26"/>
          <w:szCs w:val="26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461412" w:rsidRPr="00D235B6" w:rsidRDefault="00461412" w:rsidP="000378AD">
      <w:pPr>
        <w:widowControl w:val="0"/>
        <w:tabs>
          <w:tab w:val="left" w:pos="1120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Отмечаются недостатки всех свойств внимания: </w:t>
      </w:r>
      <w:r w:rsidRPr="00D235B6">
        <w:rPr>
          <w:rFonts w:ascii="Times New Roman" w:hAnsi="Times New Roman" w:cs="Times New Roman"/>
          <w:iCs/>
          <w:sz w:val="26"/>
          <w:szCs w:val="26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r w:rsidRPr="00D235B6">
        <w:rPr>
          <w:rFonts w:ascii="Times New Roman" w:hAnsi="Times New Roman" w:cs="Times New Roman"/>
          <w:i/>
          <w:iCs/>
          <w:sz w:val="26"/>
          <w:szCs w:val="26"/>
        </w:rPr>
        <w:t>саморегуляция,</w:t>
      </w:r>
      <w:r w:rsidRPr="00D235B6">
        <w:rPr>
          <w:rFonts w:ascii="Times New Roman" w:hAnsi="Times New Roman" w:cs="Times New Roman"/>
          <w:iCs/>
          <w:sz w:val="26"/>
          <w:szCs w:val="26"/>
        </w:rPr>
        <w:t xml:space="preserve"> что негативно сказывается на успешности ребенка при освоении образовательной программы .</w:t>
      </w:r>
    </w:p>
    <w:p w:rsidR="00461412" w:rsidRPr="00D235B6" w:rsidRDefault="00461412" w:rsidP="000378AD">
      <w:pPr>
        <w:widowControl w:val="0"/>
        <w:tabs>
          <w:tab w:val="left" w:pos="1310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 xml:space="preserve">Эмоциональная сфера дошкольников </w:t>
      </w:r>
      <w:r w:rsidRPr="00D235B6">
        <w:rPr>
          <w:rStyle w:val="c11"/>
          <w:rFonts w:eastAsia="SimSun"/>
          <w:sz w:val="26"/>
          <w:szCs w:val="26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461412" w:rsidRPr="00D235B6" w:rsidRDefault="00461412" w:rsidP="000378AD">
      <w:pPr>
        <w:widowControl w:val="0"/>
        <w:tabs>
          <w:tab w:val="left" w:pos="1120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i/>
          <w:iCs/>
          <w:sz w:val="26"/>
          <w:szCs w:val="26"/>
        </w:rPr>
        <w:t xml:space="preserve">Незрелость эмоционально-волевой сферы и </w:t>
      </w:r>
      <w:r w:rsidRPr="00D235B6">
        <w:rPr>
          <w:rFonts w:ascii="Times New Roman" w:hAnsi="Times New Roman" w:cs="Times New Roman"/>
          <w:i/>
          <w:sz w:val="26"/>
          <w:szCs w:val="26"/>
        </w:rPr>
        <w:t>коммуникативной деятельности</w:t>
      </w:r>
      <w:r w:rsidRPr="00D235B6">
        <w:rPr>
          <w:rFonts w:ascii="Times New Roman" w:hAnsi="Times New Roman" w:cs="Times New Roman"/>
          <w:sz w:val="26"/>
          <w:szCs w:val="26"/>
        </w:rPr>
        <w:t xml:space="preserve"> отрицательно влияет на поведение и межличностное взаимодействие дошкольников с ЗПР. Дети не всегда соблюдают дистанцию со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патохарактерологических поведенческих реакций.</w:t>
      </w:r>
    </w:p>
    <w:p w:rsidR="00461412" w:rsidRPr="00D235B6" w:rsidRDefault="00461412" w:rsidP="000378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</w:rPr>
        <w:t>Задержка в развитии и своеобразие игровой деятельности</w:t>
      </w:r>
      <w:r w:rsidRPr="00D235B6">
        <w:rPr>
          <w:rFonts w:ascii="Times New Roman" w:hAnsi="Times New Roman" w:cs="Times New Roman"/>
          <w:sz w:val="26"/>
          <w:szCs w:val="26"/>
        </w:rPr>
        <w:t xml:space="preserve"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</w:t>
      </w:r>
      <w:r w:rsidRPr="00D235B6">
        <w:rPr>
          <w:rFonts w:ascii="Times New Roman" w:hAnsi="Times New Roman" w:cs="Times New Roman"/>
          <w:sz w:val="26"/>
          <w:szCs w:val="26"/>
        </w:rPr>
        <w:lastRenderedPageBreak/>
        <w:t>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деятельности.</w:t>
      </w:r>
    </w:p>
    <w:p w:rsidR="00461412" w:rsidRPr="00D235B6" w:rsidRDefault="00461412" w:rsidP="000378AD">
      <w:pPr>
        <w:tabs>
          <w:tab w:val="left" w:pos="0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Недоразвитие речи носит системный характер. </w:t>
      </w:r>
      <w:r w:rsidRPr="00D235B6">
        <w:rPr>
          <w:rFonts w:ascii="Times New Roman" w:hAnsi="Times New Roman" w:cs="Times New Roman"/>
          <w:i/>
          <w:sz w:val="26"/>
          <w:szCs w:val="26"/>
        </w:rPr>
        <w:t xml:space="preserve">Особенности речевого </w:t>
      </w:r>
      <w:r w:rsidRPr="00D235B6">
        <w:rPr>
          <w:rStyle w:val="c11"/>
          <w:rFonts w:eastAsia="SimSun"/>
          <w:i/>
          <w:iCs/>
          <w:sz w:val="26"/>
          <w:szCs w:val="26"/>
        </w:rPr>
        <w:t>развития детей с ЗПР</w:t>
      </w:r>
      <w:r w:rsidRPr="00D235B6">
        <w:rPr>
          <w:rStyle w:val="c11"/>
          <w:rFonts w:eastAsia="SimSun"/>
          <w:sz w:val="26"/>
          <w:szCs w:val="26"/>
        </w:rPr>
        <w:t xml:space="preserve"> обусловлены своеобразием их познавательной деятельности и проявляются в следующем: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отставание в овладении речью как средством обще</w:t>
      </w:r>
      <w:r w:rsidRPr="00D235B6">
        <w:rPr>
          <w:rStyle w:val="c11"/>
          <w:rFonts w:eastAsia="SimSun"/>
          <w:sz w:val="26"/>
          <w:szCs w:val="26"/>
        </w:rPr>
        <w:t>ния и всеми компонентами языка;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низкая речевая активность;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бедность, недифференцированность словаря;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слабость словесной регуляции действий, трудности вербализации и словесного отчета;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задержка в развитии фразовой речи, неполноценность развернутых речевых высказываний;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461412" w:rsidRPr="00D235B6" w:rsidRDefault="00461412" w:rsidP="000378AD">
      <w:pPr>
        <w:tabs>
          <w:tab w:val="left" w:pos="1125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ab/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саморегуляция. </w:t>
      </w: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 w:rsidRPr="00D235B6">
        <w:rPr>
          <w:rFonts w:ascii="Times New Roman" w:hAnsi="Times New Roman" w:cs="Times New Roman"/>
          <w:i/>
          <w:sz w:val="26"/>
          <w:szCs w:val="26"/>
        </w:rPr>
        <w:t xml:space="preserve">в коммуникативном, регулятивном, познавательном, личностном компонентах. </w:t>
      </w:r>
      <w:r w:rsidRPr="00D235B6">
        <w:rPr>
          <w:rFonts w:ascii="Times New Roman" w:hAnsi="Times New Roman" w:cs="Times New Roman"/>
          <w:sz w:val="26"/>
          <w:szCs w:val="26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461412" w:rsidRPr="00D235B6" w:rsidRDefault="00461412" w:rsidP="000378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35B6">
        <w:rPr>
          <w:rFonts w:ascii="Times New Roman" w:hAnsi="Times New Roman" w:cs="Times New Roman"/>
          <w:b/>
          <w:i/>
          <w:sz w:val="26"/>
          <w:szCs w:val="26"/>
        </w:rPr>
        <w:t>Особые образовательные потребности дошкольников с задержкой психического развития</w:t>
      </w:r>
    </w:p>
    <w:p w:rsidR="00461412" w:rsidRPr="00D235B6" w:rsidRDefault="00461412" w:rsidP="000378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Style w:val="c11"/>
          <w:rFonts w:eastAsia="SimSun"/>
          <w:sz w:val="26"/>
          <w:szCs w:val="26"/>
        </w:rPr>
        <w:tab/>
        <w:t xml:space="preserve">В ФГОС ДО отмечается, что образовательная и </w:t>
      </w:r>
      <w:r w:rsidRPr="00D235B6">
        <w:rPr>
          <w:rFonts w:ascii="Times New Roman" w:eastAsia="Times New Roman" w:hAnsi="Times New Roman" w:cs="Times New Roman"/>
          <w:i/>
          <w:sz w:val="26"/>
          <w:szCs w:val="26"/>
        </w:rPr>
        <w:t xml:space="preserve">коррекционная </w:t>
      </w:r>
      <w:r w:rsidRPr="00D235B6">
        <w:rPr>
          <w:rStyle w:val="c11"/>
          <w:rFonts w:eastAsia="SimSun"/>
          <w:sz w:val="26"/>
          <w:szCs w:val="26"/>
        </w:rPr>
        <w:t xml:space="preserve">работа в группах комбинированной и компенсирующей направленности, а также в </w:t>
      </w:r>
      <w:r w:rsidRPr="00D235B6">
        <w:rPr>
          <w:rStyle w:val="c11"/>
          <w:rFonts w:eastAsia="SimSun"/>
          <w:sz w:val="26"/>
          <w:szCs w:val="26"/>
        </w:rPr>
        <w:lastRenderedPageBreak/>
        <w:t xml:space="preserve">условиях инклюзивного образования, должна учитывать особенности развития и </w:t>
      </w:r>
      <w:r w:rsidRPr="00D235B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специфические образовательные потребности и возможности </w:t>
      </w:r>
      <w:r w:rsidRPr="00D235B6">
        <w:rPr>
          <w:rFonts w:ascii="Times New Roman" w:eastAsia="Times New Roman" w:hAnsi="Times New Roman" w:cs="Times New Roman"/>
          <w:sz w:val="26"/>
          <w:szCs w:val="26"/>
        </w:rPr>
        <w:t>каждой категории детей.</w:t>
      </w:r>
    </w:p>
    <w:p w:rsidR="00461412" w:rsidRPr="00D235B6" w:rsidRDefault="00461412" w:rsidP="000378AD">
      <w:pPr>
        <w:tabs>
          <w:tab w:val="left" w:pos="0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b/>
          <w:i/>
          <w:sz w:val="26"/>
          <w:szCs w:val="26"/>
        </w:rPr>
        <w:tab/>
        <w:t>Особые образовательные потребности</w:t>
      </w:r>
      <w:r w:rsidRPr="00D235B6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детей с ОВЗ </w:t>
      </w:r>
      <w:r w:rsidRPr="00D235B6">
        <w:rPr>
          <w:rFonts w:ascii="Times New Roman" w:eastAsia="Times New Roman" w:hAnsi="Times New Roman" w:cs="Times New Roman"/>
          <w:sz w:val="26"/>
          <w:szCs w:val="26"/>
        </w:rPr>
        <w:t xml:space="preserve">определяются как </w:t>
      </w:r>
      <w:r w:rsidRPr="00D235B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общими, так </w:t>
      </w:r>
      <w:r w:rsidRPr="00D235B6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Pr="00D235B6">
        <w:rPr>
          <w:rFonts w:ascii="Times New Roman" w:eastAsia="Times New Roman" w:hAnsi="Times New Roman" w:cs="Times New Roman"/>
          <w:b/>
          <w:i/>
          <w:sz w:val="26"/>
          <w:szCs w:val="26"/>
        </w:rPr>
        <w:t>специфическими</w:t>
      </w:r>
      <w:r w:rsidRPr="00D235B6">
        <w:rPr>
          <w:rStyle w:val="c11"/>
          <w:rFonts w:eastAsia="SimSun"/>
          <w:sz w:val="26"/>
          <w:szCs w:val="26"/>
        </w:rPr>
        <w:t xml:space="preserve"> недостатками развития, а также иерархией нарушений в структуре дефекта  (Н.В. Бабкина; Н.Ю. Борякова).</w:t>
      </w:r>
    </w:p>
    <w:p w:rsidR="00461412" w:rsidRPr="00D235B6" w:rsidRDefault="00461412" w:rsidP="000378AD">
      <w:pPr>
        <w:tabs>
          <w:tab w:val="left" w:pos="0"/>
        </w:tabs>
        <w:spacing w:after="0" w:line="240" w:lineRule="auto"/>
        <w:ind w:firstLine="709"/>
        <w:jc w:val="both"/>
        <w:rPr>
          <w:rStyle w:val="c11"/>
          <w:rFonts w:eastAsia="SimSun"/>
          <w:sz w:val="26"/>
          <w:szCs w:val="26"/>
        </w:rPr>
      </w:pPr>
      <w:r w:rsidRPr="00D235B6">
        <w:rPr>
          <w:rStyle w:val="c11"/>
          <w:rFonts w:eastAsia="SimSun"/>
          <w:sz w:val="26"/>
          <w:szCs w:val="26"/>
        </w:rPr>
        <w:tab/>
        <w:t>Вышеперечисленные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обеспечение особой пространственной и временной организации среды с учетом функционального состояния ЦНС и ее нейродинамики (быстрой истощаемости, низкой работоспособности);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щадящий, комфортный, здоровьесберегающий режим жизнедеятельности детей и образовательных нагрузок;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индивидуально-дифференцированный подход в процессе усвоения образовательной программы; 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lastRenderedPageBreak/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развитие всех компонентов речи, речеязыковой компетентности;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операциональных компонентов;</w:t>
      </w:r>
    </w:p>
    <w:p w:rsidR="00461412" w:rsidRPr="00D235B6" w:rsidRDefault="00461412" w:rsidP="000378AD">
      <w:pPr>
        <w:numPr>
          <w:ilvl w:val="0"/>
          <w:numId w:val="3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2A1A31" w:rsidRPr="002A1A31" w:rsidRDefault="00D500AF" w:rsidP="00D500AF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A31">
        <w:rPr>
          <w:rFonts w:ascii="Times New Roman" w:hAnsi="Times New Roman" w:cs="Times New Roman"/>
          <w:b/>
          <w:sz w:val="26"/>
          <w:szCs w:val="26"/>
        </w:rPr>
        <w:t>1.</w:t>
      </w:r>
      <w:r w:rsidR="001D2B94">
        <w:rPr>
          <w:rFonts w:ascii="Times New Roman" w:hAnsi="Times New Roman" w:cs="Times New Roman"/>
          <w:b/>
          <w:sz w:val="26"/>
          <w:szCs w:val="26"/>
        </w:rPr>
        <w:t>1.</w:t>
      </w:r>
      <w:r w:rsidRPr="002A1A31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D2B94" w:rsidRPr="001D2B94">
        <w:rPr>
          <w:rFonts w:ascii="Times New Roman" w:hAnsi="Times New Roman" w:cs="Times New Roman"/>
          <w:b/>
          <w:sz w:val="26"/>
          <w:szCs w:val="26"/>
        </w:rPr>
        <w:t>Характеристика контингента детей старшего дошкольного возраста с ЗПР МБДОУ д/с № 9</w:t>
      </w:r>
    </w:p>
    <w:p w:rsidR="00D500AF" w:rsidRPr="00237189" w:rsidRDefault="00D500AF" w:rsidP="002A1A3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189">
        <w:rPr>
          <w:rFonts w:ascii="Times New Roman" w:hAnsi="Times New Roman" w:cs="Times New Roman"/>
          <w:sz w:val="26"/>
          <w:szCs w:val="26"/>
        </w:rPr>
        <w:t>По заключению ТПМПК дошкольное учреждение посещают</w:t>
      </w:r>
      <w:r w:rsidR="002A1A31" w:rsidRPr="00237189">
        <w:rPr>
          <w:rFonts w:ascii="Times New Roman" w:hAnsi="Times New Roman" w:cs="Times New Roman"/>
          <w:sz w:val="26"/>
          <w:szCs w:val="26"/>
        </w:rPr>
        <w:t xml:space="preserve"> </w:t>
      </w:r>
      <w:r w:rsidR="00C65D70" w:rsidRPr="00C65D70">
        <w:rPr>
          <w:rFonts w:ascii="Times New Roman" w:hAnsi="Times New Roman" w:cs="Times New Roman"/>
          <w:sz w:val="26"/>
          <w:szCs w:val="26"/>
        </w:rPr>
        <w:t>8</w:t>
      </w:r>
      <w:r w:rsidR="002A1A31" w:rsidRPr="00237189">
        <w:rPr>
          <w:rFonts w:ascii="Times New Roman" w:hAnsi="Times New Roman" w:cs="Times New Roman"/>
          <w:sz w:val="26"/>
          <w:szCs w:val="26"/>
        </w:rPr>
        <w:t xml:space="preserve"> детей с задержкой психического развития</w:t>
      </w:r>
      <w:r w:rsidR="002371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1A31" w:rsidRPr="00237189" w:rsidRDefault="002A1A31" w:rsidP="002A1A3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189">
        <w:rPr>
          <w:rFonts w:ascii="Times New Roman" w:hAnsi="Times New Roman" w:cs="Times New Roman"/>
          <w:sz w:val="26"/>
          <w:szCs w:val="26"/>
        </w:rPr>
        <w:t>Оценка индивидуально-типологических особенностей развития детей проводится в ходе внутреннего мониторинга становления основных характеристик развития личности ребенка, результаты которого используются только для оптимизации образовательной работы с детьми и для решения задач индивидуализации образования через построение образовательной траектории для детей с ЗПР</w:t>
      </w:r>
    </w:p>
    <w:p w:rsidR="00D500AF" w:rsidRPr="00237189" w:rsidRDefault="002A1A31" w:rsidP="002A1A31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7189">
        <w:rPr>
          <w:rFonts w:ascii="Times New Roman" w:hAnsi="Times New Roman" w:cs="Times New Roman"/>
          <w:sz w:val="26"/>
          <w:szCs w:val="26"/>
        </w:rPr>
        <w:t xml:space="preserve">Возрастные особенности познавательного развития  детей с ЗПР (от 5 до 6 лет)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A1A31" w:rsidTr="00A80CAD">
        <w:tc>
          <w:tcPr>
            <w:tcW w:w="4786" w:type="dxa"/>
          </w:tcPr>
          <w:p w:rsidR="002A1A31" w:rsidRPr="002A1A31" w:rsidRDefault="002A1A31" w:rsidP="002A1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Возрастные особенности </w:t>
            </w:r>
          </w:p>
        </w:tc>
        <w:tc>
          <w:tcPr>
            <w:tcW w:w="4785" w:type="dxa"/>
          </w:tcPr>
          <w:p w:rsidR="002A1A31" w:rsidRPr="002A1A31" w:rsidRDefault="002A1A31" w:rsidP="002A1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AD">
              <w:rPr>
                <w:rFonts w:ascii="Times New Roman" w:hAnsi="Times New Roman" w:cs="Times New Roman"/>
                <w:sz w:val="26"/>
                <w:szCs w:val="26"/>
              </w:rPr>
              <w:t>Индивидуальные особенности контингента детей по результатам диагности</w:t>
            </w:r>
            <w:r w:rsidR="00237189" w:rsidRPr="00A80CAD">
              <w:rPr>
                <w:rFonts w:ascii="Times New Roman" w:hAnsi="Times New Roman" w:cs="Times New Roman"/>
                <w:sz w:val="26"/>
                <w:szCs w:val="26"/>
              </w:rPr>
              <w:t>ки (%)</w:t>
            </w:r>
            <w:r w:rsidR="00A80CAD">
              <w:rPr>
                <w:rFonts w:ascii="Times New Roman" w:hAnsi="Times New Roman" w:cs="Times New Roman"/>
                <w:sz w:val="26"/>
                <w:szCs w:val="26"/>
              </w:rPr>
              <w:t xml:space="preserve"> из 8 обследованных</w:t>
            </w:r>
          </w:p>
        </w:tc>
      </w:tr>
      <w:tr w:rsidR="002A1A31" w:rsidTr="00A80CAD">
        <w:tc>
          <w:tcPr>
            <w:tcW w:w="4786" w:type="dxa"/>
          </w:tcPr>
          <w:p w:rsidR="002A1A31" w:rsidRDefault="00237189" w:rsidP="002A1A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Сенсорное развитие</w:t>
            </w:r>
          </w:p>
        </w:tc>
        <w:tc>
          <w:tcPr>
            <w:tcW w:w="4785" w:type="dxa"/>
          </w:tcPr>
          <w:p w:rsidR="00A80CAD" w:rsidRPr="00A80CAD" w:rsidRDefault="00A80CAD" w:rsidP="00A80C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80C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ребенок – средний уровень – 12%</w:t>
            </w:r>
          </w:p>
          <w:p w:rsidR="002A1A31" w:rsidRDefault="00A80CAD" w:rsidP="002A1A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80C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 детей – низкий уровень – 88%</w:t>
            </w:r>
          </w:p>
        </w:tc>
      </w:tr>
      <w:tr w:rsidR="002A1A31" w:rsidTr="00A80CAD">
        <w:tc>
          <w:tcPr>
            <w:tcW w:w="4786" w:type="dxa"/>
          </w:tcPr>
          <w:p w:rsidR="002A1A31" w:rsidRDefault="00237189" w:rsidP="002A1A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Развитие познавательно-исследовательской деятельности</w:t>
            </w:r>
          </w:p>
        </w:tc>
        <w:tc>
          <w:tcPr>
            <w:tcW w:w="4785" w:type="dxa"/>
          </w:tcPr>
          <w:p w:rsidR="002A1A31" w:rsidRDefault="00A80CAD" w:rsidP="002A1A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80C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 детей – низкий уровень – 100%</w:t>
            </w:r>
          </w:p>
        </w:tc>
      </w:tr>
      <w:tr w:rsidR="002A1A31" w:rsidTr="00A80CAD">
        <w:tc>
          <w:tcPr>
            <w:tcW w:w="4786" w:type="dxa"/>
          </w:tcPr>
          <w:p w:rsidR="002A1A31" w:rsidRDefault="00237189" w:rsidP="002A1A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Формирование элементарных математических представлений</w:t>
            </w:r>
          </w:p>
        </w:tc>
        <w:tc>
          <w:tcPr>
            <w:tcW w:w="4785" w:type="dxa"/>
          </w:tcPr>
          <w:p w:rsidR="002A1A31" w:rsidRDefault="00A80CAD" w:rsidP="002A1A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80C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 детей – низкий уровень – 100%</w:t>
            </w:r>
          </w:p>
        </w:tc>
      </w:tr>
      <w:tr w:rsidR="002A1A31" w:rsidTr="00A80CAD">
        <w:tc>
          <w:tcPr>
            <w:tcW w:w="4786" w:type="dxa"/>
          </w:tcPr>
          <w:p w:rsidR="002A1A31" w:rsidRDefault="00237189" w:rsidP="002A1A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Формирование целостной картины мира, расширение кругозора</w:t>
            </w:r>
          </w:p>
        </w:tc>
        <w:tc>
          <w:tcPr>
            <w:tcW w:w="4785" w:type="dxa"/>
          </w:tcPr>
          <w:p w:rsidR="00A80CAD" w:rsidRPr="00A80CAD" w:rsidRDefault="00A80CAD" w:rsidP="00A80CA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80C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ребенок – средний уровень – 12%</w:t>
            </w:r>
          </w:p>
          <w:p w:rsidR="002A1A31" w:rsidRDefault="00A80CAD" w:rsidP="00A80C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80C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 детей – низкий уровень – 88%</w:t>
            </w:r>
          </w:p>
        </w:tc>
      </w:tr>
    </w:tbl>
    <w:p w:rsidR="002A1A31" w:rsidRDefault="00237189" w:rsidP="002A1A3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189">
        <w:rPr>
          <w:rFonts w:ascii="Times New Roman" w:hAnsi="Times New Roman" w:cs="Times New Roman"/>
          <w:sz w:val="26"/>
          <w:szCs w:val="26"/>
        </w:rPr>
        <w:t>По результатам психолого-педагогической диагностики особое внимание следует уделить следующим направлениям коррекционно-образовательного процесса:</w:t>
      </w:r>
    </w:p>
    <w:p w:rsidR="00237189" w:rsidRPr="00237189" w:rsidRDefault="00237189" w:rsidP="002A1A3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412" w:rsidRPr="0021613F" w:rsidRDefault="00461412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13F">
        <w:rPr>
          <w:rFonts w:ascii="Times New Roman" w:hAnsi="Times New Roman" w:cs="Times New Roman"/>
          <w:sz w:val="26"/>
          <w:szCs w:val="26"/>
        </w:rPr>
        <w:t xml:space="preserve">Детям с ЗПР, посещающих МБДОУ д/с № 9, присущи нарушения двигательной сферы, отмечается отставание в физическом развитии. Темп работы </w:t>
      </w:r>
      <w:r w:rsidRPr="0021613F">
        <w:rPr>
          <w:rFonts w:ascii="Times New Roman" w:hAnsi="Times New Roman" w:cs="Times New Roman"/>
          <w:sz w:val="26"/>
          <w:szCs w:val="26"/>
        </w:rPr>
        <w:lastRenderedPageBreak/>
        <w:t>снижен. Дети с ЗПР неспособны к длительной концентрации внимания, продуктивность интеллектуальной деятельности низкая, в связи с нарушениями внимания. Вместе с тем, отмечается проявление инициативы и самостоятельности в игровой и предметно-практической деятельности, способность к анализу и обобщению полученной информации в основном сохранена, но нуждается в поддержке педагога посредством активизации познавательной деятельности. У детей небольшой словарный запас, большинство страдают дефектами звукопроизношения, слабо владеют лексико- грамматическими категориями. Нарушение речи при ЗПР носят системный характер, так как отмечается недоразвитие звуковой и смысловой сторон речи: нарушен лексико-грамматический строй речи, фонематический слух и фонематическое восприятие, недостатки звукопроизношения, проблемы в формировании связной речи. Восприятие у детей с ЗПР поверхностное, при этом процесс восприятия проявляется в его ограниченности, фрагментарности, константности. В связи с неполноценностью зрительного и слухового восприятия у детей с ЗПР недостаточно сформированы пространственно-временные представления. Выявлено отставание всех видов памяти: зрительной, слуховой, в запоминании, неточности воспроизведения, частом забывании воспринимаемого материала. В наибольшей степени страдает вербальная память. 12 Внимание характеризуется неустойчивостью, что приводит к неравномерной работоспособности, недостаточно развита способность к произвольной регуляции поведения и деятельности. Характерной особенностью детей с ЗПР является выраженное нарушение у большинства из них функции активного внимания. Отставание особенно заметно в мыслительной деятельности детей с ЗПР. Они затрудняются обобщать, сравнивать, систематизировать и классифицировать. У детей с ЗПР обнаруживаются трудности словесно-логического мышления. Недостатки мышления у детей с ЗПР проявляются в низкой способности к обобщению материала; слабости регулирующей роли мышления; несформированности основных мыслительных операций: анализа, синтеза, сравнения, снижении познавательной активности. Отставание возникает на уровне наглядных форм мышления, дети с ЗПР испытывают трудности в формировании образных представлений, не образуется соответствующий возрастным возможностям уровень словесно-логического мышления. Кроме особенностей познавательной деятельности детей с ЗПР были выявлены следующие общие для ЗПР различной этиологии черты: низкая работоспособность, незрелость эмоций и воли, отклонения в двигательной сфере. У детей с ЗПР обнаруживается невысокий уровень сформированности логических операций: непланомерность анализа, слабая дифференциация обобщения. Поэтому ребенку с ЗПР необходимо развивать навыки анализа, синтеза; совершенствовать активную функцию внимания, произвольную память, связную речь, произвольную регуляцию деятельности.</w:t>
      </w:r>
    </w:p>
    <w:p w:rsidR="00461412" w:rsidRPr="0021613F" w:rsidRDefault="00461412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13F">
        <w:rPr>
          <w:rFonts w:ascii="Times New Roman" w:hAnsi="Times New Roman" w:cs="Times New Roman"/>
          <w:sz w:val="26"/>
          <w:szCs w:val="26"/>
        </w:rPr>
        <w:t xml:space="preserve">В этих условиях учитель-дефектолог должен строить свою работу с учетом структуры отклоняющегося развития, уровня актуального развития и состояния здоровья каждого воспитанника. </w:t>
      </w:r>
    </w:p>
    <w:p w:rsidR="00D500AF" w:rsidRDefault="00D500AF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12" w:rsidRDefault="0046141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3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Планируемые результаты освоения программы</w:t>
      </w:r>
    </w:p>
    <w:p w:rsidR="00D500AF" w:rsidRPr="00D235B6" w:rsidRDefault="00D500AF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требованиям ФГОС дошкольного образования, результаты освоения Программы сформулированы в виде целевых ориентиров, которые </w:t>
      </w:r>
      <w:r w:rsidRPr="00D235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представляют собой возрастной портрет ребенка на конец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 и представляют собой социально-нормативные возрастные характеристики возможных достижений ребенка.</w:t>
      </w: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3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1.2.1. Целевые ориентиры дошкольного возраста</w:t>
      </w: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35B6"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Целевые ориентиры (планируемые результаты) образовательной деятельности и профессиональной коррекции нарушений развития у детей </w:t>
      </w:r>
      <w:r w:rsidRPr="00D235B6">
        <w:rPr>
          <w:rFonts w:ascii="Times New Roman" w:hAnsi="Times New Roman" w:cs="Times New Roman"/>
          <w:bCs/>
          <w:i/>
          <w:sz w:val="26"/>
          <w:szCs w:val="26"/>
        </w:rPr>
        <w:t xml:space="preserve">дошкольного возраста с задержкой психического развития </w:t>
      </w:r>
      <w:r w:rsidRPr="00D235B6">
        <w:rPr>
          <w:rFonts w:ascii="Times New Roman" w:hAnsi="Times New Roman" w:cs="Times New Roman"/>
          <w:i/>
          <w:sz w:val="26"/>
          <w:szCs w:val="26"/>
        </w:rPr>
        <w:t xml:space="preserve">младшего дошкольного возраста (к 5 годам). </w:t>
      </w:r>
    </w:p>
    <w:p w:rsidR="00461412" w:rsidRPr="00D235B6" w:rsidRDefault="00461412" w:rsidP="000378A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Познавательное развитие. </w:t>
      </w:r>
      <w:r w:rsidRPr="00D235B6">
        <w:rPr>
          <w:rFonts w:ascii="Times New Roman" w:hAnsi="Times New Roman" w:cs="Times New Roman"/>
          <w:bCs/>
          <w:sz w:val="26"/>
          <w:szCs w:val="26"/>
        </w:rPr>
        <w:t>Может</w:t>
      </w:r>
      <w:r w:rsidRPr="00D235B6">
        <w:rPr>
          <w:rFonts w:ascii="Times New Roman" w:hAnsi="Times New Roman" w:cs="Times New Roman"/>
          <w:sz w:val="26"/>
          <w:szCs w:val="26"/>
        </w:rPr>
        <w:t xml:space="preserve"> заниматься интересным для него делом, не отвлекаясь, в течение пяти-десяти минут. П</w:t>
      </w:r>
      <w:r w:rsidRPr="00D235B6">
        <w:rPr>
          <w:rFonts w:ascii="Times New Roman" w:eastAsia="Times New Roman" w:hAnsi="Times New Roman" w:cs="Times New Roman"/>
          <w:sz w:val="26"/>
          <w:szCs w:val="26"/>
        </w:rPr>
        <w:t>оказывает по словесной инструкции и может назвать до пяти основных цветов и две-три плоскостных геометрических фигуры, а также шар и куб (</w:t>
      </w:r>
      <w:r w:rsidRPr="00D235B6">
        <w:rPr>
          <w:rFonts w:ascii="Times New Roman" w:eastAsia="Times New Roman" w:hAnsi="Times New Roman" w:cs="Times New Roman"/>
          <w:i/>
          <w:sz w:val="26"/>
          <w:szCs w:val="26"/>
        </w:rPr>
        <w:t>шарик, кубик</w:t>
      </w:r>
      <w:r w:rsidRPr="00D235B6">
        <w:rPr>
          <w:rFonts w:ascii="Times New Roman" w:eastAsia="Times New Roman" w:hAnsi="Times New Roman" w:cs="Times New Roman"/>
          <w:sz w:val="26"/>
          <w:szCs w:val="26"/>
        </w:rPr>
        <w:t xml:space="preserve">), некоторые детали конструктора. Путем практических действий и на основе зрительного соотнесения сравнивает предметы по величине, выбирает из трех предметов разной величины «самый большой» («самый маленький»), выстраивает сериационный ряд, строит матрешек по росту. </w:t>
      </w:r>
      <w:r w:rsidRPr="00D235B6">
        <w:rPr>
          <w:rFonts w:ascii="Times New Roman" w:hAnsi="Times New Roman" w:cs="Times New Roman"/>
          <w:sz w:val="26"/>
          <w:szCs w:val="26"/>
        </w:rPr>
        <w:t>На основе не только п</w:t>
      </w:r>
      <w:r w:rsidRPr="00D235B6">
        <w:rPr>
          <w:rFonts w:ascii="Times New Roman" w:hAnsi="Times New Roman" w:cs="Times New Roman"/>
          <w:bCs/>
          <w:sz w:val="26"/>
          <w:szCs w:val="26"/>
        </w:rPr>
        <w:t xml:space="preserve">рактической, но и зрительной ориентировки </w:t>
      </w:r>
      <w:r w:rsidRPr="00D235B6">
        <w:rPr>
          <w:rFonts w:ascii="Times New Roman" w:hAnsi="Times New Roman" w:cs="Times New Roman"/>
          <w:sz w:val="26"/>
          <w:szCs w:val="26"/>
        </w:rPr>
        <w:t xml:space="preserve">в свойствах предметов подбирает предметы по форме («Доска Сегена», «Почтовый ящик» </w:t>
      </w:r>
      <w:r w:rsidRPr="00D235B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D235B6">
        <w:rPr>
          <w:rFonts w:ascii="Times New Roman" w:hAnsi="Times New Roman" w:cs="Times New Roman"/>
          <w:sz w:val="26"/>
          <w:szCs w:val="26"/>
        </w:rPr>
        <w:t>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461412" w:rsidRPr="00D235B6" w:rsidRDefault="00461412" w:rsidP="000378A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sz w:val="26"/>
          <w:szCs w:val="26"/>
        </w:rP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</w:t>
      </w: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sz w:val="26"/>
          <w:szCs w:val="26"/>
        </w:rPr>
        <w:t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461412" w:rsidRPr="00D235B6" w:rsidRDefault="00461412" w:rsidP="0003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sz w:val="26"/>
          <w:szCs w:val="26"/>
        </w:rPr>
        <w:t>Ориентируется в телесном пространстве, называет части тела: правую и левую руку; направления пространства «от себя»; понимает и употребляет некоторые предлоги, обозначающие пространственные отношения предметов: на, в, из, под, над. Определяет части суток, связывая их с режимными моментами, но иногда ошибается, не называет утро-вечер.</w:t>
      </w:r>
    </w:p>
    <w:p w:rsidR="00461412" w:rsidRPr="00D235B6" w:rsidRDefault="00461412" w:rsidP="000378AD">
      <w:pPr>
        <w:pStyle w:val="32"/>
        <w:spacing w:before="0" w:after="0" w:line="240" w:lineRule="auto"/>
        <w:outlineLvl w:val="9"/>
        <w:rPr>
          <w:sz w:val="26"/>
          <w:szCs w:val="26"/>
        </w:rPr>
      </w:pPr>
    </w:p>
    <w:p w:rsidR="00461412" w:rsidRPr="00B073CD" w:rsidRDefault="00B073CD" w:rsidP="00B073CD">
      <w:pPr>
        <w:pStyle w:val="32"/>
        <w:spacing w:before="0" w:after="0" w:line="240" w:lineRule="auto"/>
        <w:outlineLvl w:val="9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1.2.2. </w:t>
      </w:r>
      <w:r w:rsidR="00461412" w:rsidRPr="00D235B6">
        <w:rPr>
          <w:i/>
          <w:sz w:val="26"/>
          <w:szCs w:val="26"/>
        </w:rPr>
        <w:t>Целевые ориентиры на этапе завершения дошкольного образования детьми с ЗПР (к 7-8 годам)</w:t>
      </w:r>
    </w:p>
    <w:p w:rsidR="00461412" w:rsidRPr="00D235B6" w:rsidRDefault="00461412" w:rsidP="00037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b/>
          <w:i/>
          <w:sz w:val="26"/>
          <w:szCs w:val="26"/>
        </w:rPr>
        <w:t>Познавательное развитие:</w:t>
      </w:r>
    </w:p>
    <w:p w:rsidR="00461412" w:rsidRPr="00D235B6" w:rsidRDefault="00461412" w:rsidP="000378AD">
      <w:pPr>
        <w:widowControl w:val="0"/>
        <w:tabs>
          <w:tab w:val="left" w:pos="112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sz w:val="26"/>
          <w:szCs w:val="26"/>
        </w:rPr>
        <w:t>- 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461412" w:rsidRPr="00D235B6" w:rsidRDefault="00461412" w:rsidP="000378AD">
      <w:pPr>
        <w:widowControl w:val="0"/>
        <w:tabs>
          <w:tab w:val="left" w:pos="112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sz w:val="26"/>
          <w:szCs w:val="26"/>
        </w:rPr>
        <w:t xml:space="preserve">- улучшаются показатели развития внимания (объема, устойчивости, переключения </w:t>
      </w:r>
      <w:r w:rsidRPr="00D235B6">
        <w:rPr>
          <w:rFonts w:ascii="Times New Roman" w:eastAsia="Times New Roman" w:hAnsi="Times New Roman" w:cs="Times New Roman"/>
          <w:sz w:val="26"/>
          <w:szCs w:val="26"/>
        </w:rPr>
        <w:br/>
        <w:t xml:space="preserve">и др.), произвольной регуляции поведения и деятельности; </w:t>
      </w:r>
    </w:p>
    <w:p w:rsidR="00461412" w:rsidRPr="00D235B6" w:rsidRDefault="00461412" w:rsidP="000378AD">
      <w:pPr>
        <w:widowControl w:val="0"/>
        <w:tabs>
          <w:tab w:val="left" w:pos="112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sz w:val="26"/>
          <w:szCs w:val="26"/>
        </w:rPr>
        <w:t xml:space="preserve">- возрастает продуктивность слухоречевой и зрительной памяти, объем и </w:t>
      </w:r>
      <w:r w:rsidRPr="00D235B6">
        <w:rPr>
          <w:rFonts w:ascii="Times New Roman" w:eastAsia="Times New Roman" w:hAnsi="Times New Roman" w:cs="Times New Roman"/>
          <w:sz w:val="26"/>
          <w:szCs w:val="26"/>
        </w:rPr>
        <w:lastRenderedPageBreak/>
        <w:t>прочность запоминания словесной и наглядной информации;</w:t>
      </w:r>
    </w:p>
    <w:p w:rsidR="00461412" w:rsidRPr="00D235B6" w:rsidRDefault="00461412" w:rsidP="000378AD">
      <w:pPr>
        <w:widowControl w:val="0"/>
        <w:tabs>
          <w:tab w:val="left" w:pos="112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sz w:val="26"/>
          <w:szCs w:val="26"/>
        </w:rPr>
        <w:t>- 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461412" w:rsidRPr="00D235B6" w:rsidRDefault="00461412" w:rsidP="000378AD">
      <w:pPr>
        <w:widowControl w:val="0"/>
        <w:tabs>
          <w:tab w:val="left" w:pos="112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sz w:val="26"/>
          <w:szCs w:val="26"/>
        </w:rPr>
        <w:t>- осваивает приемы замещения и наглядного моделирования в игре, продуктивной деятельности;</w:t>
      </w:r>
    </w:p>
    <w:p w:rsidR="00461412" w:rsidRPr="00D235B6" w:rsidRDefault="00461412" w:rsidP="000378AD">
      <w:pPr>
        <w:widowControl w:val="0"/>
        <w:tabs>
          <w:tab w:val="left" w:pos="112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sz w:val="26"/>
          <w:szCs w:val="26"/>
        </w:rPr>
        <w:t>- у ребенка сформированы элементарные пространственные (в том числе квазипространственные) представления и ориентировка во времени;</w:t>
      </w:r>
    </w:p>
    <w:p w:rsidR="00461412" w:rsidRPr="00D235B6" w:rsidRDefault="00461412" w:rsidP="000378AD">
      <w:pPr>
        <w:widowControl w:val="0"/>
        <w:tabs>
          <w:tab w:val="left" w:pos="1065"/>
          <w:tab w:val="left" w:pos="111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sz w:val="26"/>
          <w:szCs w:val="26"/>
        </w:rPr>
        <w:t>- 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235B6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ависимо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D235B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235B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235B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рас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235B6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инд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D235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235B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особ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235B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235B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бых</w:t>
      </w:r>
      <w:r w:rsidRPr="00D235B6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отребностей и</w:t>
      </w:r>
      <w:r w:rsidRPr="00D235B6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возможностей</w:t>
      </w:r>
      <w:r w:rsidRPr="00D235B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доро</w:t>
      </w:r>
      <w:r w:rsidRPr="00D235B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ья</w:t>
      </w:r>
      <w:r w:rsidRPr="00D235B6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235B6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D235B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ерж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D235B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235B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ется. </w:t>
      </w:r>
    </w:p>
    <w:p w:rsidR="00285FCE" w:rsidRPr="00D235B6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FCE" w:rsidRPr="00D235B6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FCE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0AF" w:rsidRDefault="00D500A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Pr="00D500AF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D500AF" w:rsidRPr="00D500AF" w:rsidRDefault="00D500A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D500AF" w:rsidRPr="00D500AF" w:rsidRDefault="00D500A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D500AF" w:rsidRDefault="00D500A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0AF" w:rsidRDefault="00D500A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0AF" w:rsidRDefault="00D500AF" w:rsidP="002371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0AF" w:rsidRDefault="00D500A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0AF" w:rsidRPr="00D235B6" w:rsidRDefault="00D500A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6CA4" w:rsidRPr="00D235B6" w:rsidRDefault="00B16CA4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0EC6" w:rsidRDefault="009A0EC6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FCE" w:rsidRPr="00D235B6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5B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A0EC6">
        <w:rPr>
          <w:rFonts w:ascii="Times New Roman" w:hAnsi="Times New Roman" w:cs="Times New Roman"/>
          <w:b/>
          <w:sz w:val="26"/>
          <w:szCs w:val="26"/>
        </w:rPr>
        <w:t>СОДЕРЖАТЕЛЬНЫЙ РАЗДЕЛ</w:t>
      </w:r>
      <w:r w:rsidR="009A0EC6" w:rsidRPr="009A0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РАБОЧЕЙ ПРОГРАММЫ</w:t>
      </w:r>
    </w:p>
    <w:p w:rsidR="00285FCE" w:rsidRPr="00D235B6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b/>
          <w:sz w:val="26"/>
          <w:szCs w:val="26"/>
        </w:rPr>
        <w:tab/>
      </w:r>
      <w:r w:rsidRPr="00D235B6">
        <w:rPr>
          <w:rFonts w:ascii="Times New Roman" w:hAnsi="Times New Roman" w:cs="Times New Roman"/>
          <w:sz w:val="26"/>
          <w:szCs w:val="26"/>
        </w:rPr>
        <w:t>Образовательная деятельность по профессиональной коррекции нарушений развития детей с ЗПР осуществляется по следующим направлениям работы:</w:t>
      </w:r>
    </w:p>
    <w:p w:rsidR="00285FCE" w:rsidRPr="00D235B6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диагностический модуль;</w:t>
      </w:r>
    </w:p>
    <w:p w:rsidR="00285FCE" w:rsidRPr="00D235B6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коррекционно-развивающий модуль;</w:t>
      </w:r>
    </w:p>
    <w:p w:rsidR="00285FCE" w:rsidRPr="00D235B6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социально-педагогический модуль;</w:t>
      </w:r>
    </w:p>
    <w:p w:rsidR="00461412" w:rsidRPr="00D235B6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консультативно-просветительский модуль.</w:t>
      </w:r>
    </w:p>
    <w:p w:rsidR="00285FCE" w:rsidRPr="00D235B6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b/>
          <w:sz w:val="26"/>
          <w:szCs w:val="26"/>
        </w:rPr>
        <w:t>2.1.</w:t>
      </w:r>
      <w:r w:rsidRPr="00D235B6">
        <w:rPr>
          <w:rFonts w:ascii="Times New Roman" w:hAnsi="Times New Roman" w:cs="Times New Roman"/>
          <w:b/>
          <w:sz w:val="26"/>
          <w:szCs w:val="26"/>
        </w:rPr>
        <w:t xml:space="preserve"> Диагностический модуль (психолого-педагогическая диагностика уровня развития ребенка)</w:t>
      </w:r>
    </w:p>
    <w:p w:rsidR="00285FCE" w:rsidRPr="00D235B6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При реализации Программы проводится оценка индивидуального развития детей в рамках диагностики (мониторинга) достижения планируемых результатов освоения программы дошкольного образования.</w:t>
      </w:r>
    </w:p>
    <w:p w:rsidR="00285FCE" w:rsidRPr="00D235B6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Мониторинг осуществляется в форме регулярных наблюдений за ребенком в повседневной жизни, в процессе непосредственно образовательной и индивидуальной работы с ним. Психолого-педагогическая диагностика уровня развития ребенка проводится </w:t>
      </w:r>
      <w:r w:rsidRPr="009A0EC6">
        <w:rPr>
          <w:rFonts w:ascii="Times New Roman" w:hAnsi="Times New Roman" w:cs="Times New Roman"/>
          <w:sz w:val="26"/>
          <w:szCs w:val="26"/>
        </w:rPr>
        <w:t>три раза в год:</w:t>
      </w:r>
    </w:p>
    <w:p w:rsidR="00CC26E8" w:rsidRPr="00D235B6" w:rsidRDefault="00CC26E8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сентябрь (определение исходного уровня);</w:t>
      </w:r>
    </w:p>
    <w:p w:rsidR="00CC26E8" w:rsidRPr="00D235B6" w:rsidRDefault="00CC26E8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EC6">
        <w:rPr>
          <w:rFonts w:ascii="Times New Roman" w:hAnsi="Times New Roman" w:cs="Times New Roman"/>
          <w:sz w:val="26"/>
          <w:szCs w:val="26"/>
        </w:rPr>
        <w:t>- январь (промежуточная диагностика, отслеживание динамики развития, эффективности проводимой работы);</w:t>
      </w:r>
    </w:p>
    <w:p w:rsidR="00CC26E8" w:rsidRPr="00D235B6" w:rsidRDefault="00CC26E8" w:rsidP="000378A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май (итоговая диагностика, мониторинг динамики развития, эффективности работы за учебный год)</w:t>
      </w:r>
    </w:p>
    <w:p w:rsidR="00CC26E8" w:rsidRPr="00D235B6" w:rsidRDefault="00CC26E8" w:rsidP="000378AD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D235B6">
        <w:rPr>
          <w:iCs/>
          <w:color w:val="auto"/>
          <w:sz w:val="26"/>
          <w:szCs w:val="26"/>
        </w:rPr>
        <w:t>Данные мониторинга фиксируются в:</w:t>
      </w:r>
    </w:p>
    <w:p w:rsidR="00CC26E8" w:rsidRPr="00D235B6" w:rsidRDefault="00CC26E8" w:rsidP="000378AD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D235B6">
        <w:rPr>
          <w:iCs/>
          <w:color w:val="auto"/>
          <w:sz w:val="26"/>
          <w:szCs w:val="26"/>
        </w:rPr>
        <w:t>- карте обследования ребенка с задержкой психического развития (Приложение 1);</w:t>
      </w:r>
    </w:p>
    <w:p w:rsidR="00CC26E8" w:rsidRPr="00D235B6" w:rsidRDefault="00CC26E8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235B6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D235B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мониторинге достижения детьми планируемых результатов (Приложение 2). </w:t>
      </w:r>
    </w:p>
    <w:p w:rsidR="00CC26E8" w:rsidRPr="00D235B6" w:rsidRDefault="00CC26E8" w:rsidP="0003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235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Используемые диагностические комплекты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3844"/>
        <w:gridCol w:w="1543"/>
      </w:tblGrid>
      <w:tr w:rsidR="00CC26E8" w:rsidRPr="00D235B6" w:rsidTr="00BF6FD9">
        <w:tc>
          <w:tcPr>
            <w:tcW w:w="1560" w:type="dxa"/>
            <w:shd w:val="clear" w:color="auto" w:fill="auto"/>
          </w:tcPr>
          <w:p w:rsidR="00CC26E8" w:rsidRPr="00D235B6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551" w:type="dxa"/>
            <w:shd w:val="clear" w:color="auto" w:fill="auto"/>
          </w:tcPr>
          <w:p w:rsidR="00CC26E8" w:rsidRPr="00D235B6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Цель диагностики</w:t>
            </w:r>
          </w:p>
        </w:tc>
        <w:tc>
          <w:tcPr>
            <w:tcW w:w="3844" w:type="dxa"/>
            <w:shd w:val="clear" w:color="auto" w:fill="auto"/>
          </w:tcPr>
          <w:p w:rsidR="00CC26E8" w:rsidRPr="00237189" w:rsidRDefault="00CC26E8" w:rsidP="002371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189">
              <w:rPr>
                <w:rFonts w:ascii="Times New Roman" w:hAnsi="Times New Roman" w:cs="Times New Roman"/>
                <w:sz w:val="26"/>
                <w:szCs w:val="26"/>
              </w:rPr>
              <w:t>Инструмент диагностики</w:t>
            </w:r>
          </w:p>
        </w:tc>
        <w:tc>
          <w:tcPr>
            <w:tcW w:w="1543" w:type="dxa"/>
            <w:shd w:val="clear" w:color="auto" w:fill="auto"/>
          </w:tcPr>
          <w:p w:rsidR="00CC26E8" w:rsidRPr="00D235B6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  <w:p w:rsidR="00CC26E8" w:rsidRPr="00D235B6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</w:tr>
      <w:tr w:rsidR="00CC26E8" w:rsidRPr="00D235B6" w:rsidTr="00BF6FD9">
        <w:tc>
          <w:tcPr>
            <w:tcW w:w="1560" w:type="dxa"/>
            <w:vMerge w:val="restart"/>
            <w:shd w:val="clear" w:color="auto" w:fill="auto"/>
          </w:tcPr>
          <w:p w:rsidR="00CC26E8" w:rsidRPr="00D235B6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Учитель-дефектолог </w:t>
            </w:r>
          </w:p>
        </w:tc>
        <w:tc>
          <w:tcPr>
            <w:tcW w:w="2551" w:type="dxa"/>
            <w:shd w:val="clear" w:color="auto" w:fill="auto"/>
          </w:tcPr>
          <w:p w:rsidR="00CC26E8" w:rsidRPr="00D235B6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Диагностика познавательного развития</w:t>
            </w:r>
          </w:p>
        </w:tc>
        <w:tc>
          <w:tcPr>
            <w:tcW w:w="3844" w:type="dxa"/>
            <w:shd w:val="clear" w:color="auto" w:fill="auto"/>
          </w:tcPr>
          <w:p w:rsidR="00CC26E8" w:rsidRPr="00D235B6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«Психолого-педагогическая диагностика развития детей раннего и дошкольного возраста» Е.А. Стребелева</w:t>
            </w:r>
          </w:p>
        </w:tc>
        <w:tc>
          <w:tcPr>
            <w:tcW w:w="1543" w:type="dxa"/>
            <w:shd w:val="clear" w:color="auto" w:fill="auto"/>
          </w:tcPr>
          <w:p w:rsidR="00CC26E8" w:rsidRPr="00D235B6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сентябрь – январь - май</w:t>
            </w:r>
          </w:p>
        </w:tc>
      </w:tr>
      <w:tr w:rsidR="00CC26E8" w:rsidRPr="00D235B6" w:rsidTr="00BF6FD9">
        <w:tc>
          <w:tcPr>
            <w:tcW w:w="1560" w:type="dxa"/>
            <w:vMerge/>
            <w:shd w:val="clear" w:color="auto" w:fill="auto"/>
          </w:tcPr>
          <w:p w:rsidR="00CC26E8" w:rsidRPr="00D235B6" w:rsidRDefault="00CC26E8" w:rsidP="000378AD">
            <w:pPr>
              <w:pStyle w:val="a5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C26E8" w:rsidRPr="00D235B6" w:rsidRDefault="00CC26E8" w:rsidP="000378AD">
            <w:pPr>
              <w:pStyle w:val="a5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 w:rsidRPr="00D235B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достижения детьми планируемых результатов</w:t>
            </w:r>
          </w:p>
        </w:tc>
        <w:tc>
          <w:tcPr>
            <w:tcW w:w="3844" w:type="dxa"/>
            <w:shd w:val="clear" w:color="auto" w:fill="auto"/>
          </w:tcPr>
          <w:p w:rsidR="00CC26E8" w:rsidRPr="00D235B6" w:rsidRDefault="00CC26E8" w:rsidP="000378AD">
            <w:pPr>
              <w:pStyle w:val="a5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Целевые ориентиры дошкольного возраста, согласно АООП для детей с ЗПР</w:t>
            </w:r>
          </w:p>
        </w:tc>
        <w:tc>
          <w:tcPr>
            <w:tcW w:w="1543" w:type="dxa"/>
            <w:shd w:val="clear" w:color="auto" w:fill="auto"/>
          </w:tcPr>
          <w:p w:rsidR="00CC26E8" w:rsidRPr="00D235B6" w:rsidRDefault="00CC26E8" w:rsidP="000378AD">
            <w:pPr>
              <w:pStyle w:val="a5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сентябрь – январь - май</w:t>
            </w:r>
          </w:p>
        </w:tc>
      </w:tr>
    </w:tbl>
    <w:p w:rsidR="005A432E" w:rsidRPr="00D235B6" w:rsidRDefault="005A432E" w:rsidP="000378AD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5B6">
        <w:rPr>
          <w:sz w:val="26"/>
          <w:szCs w:val="26"/>
        </w:rPr>
        <w:t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обучаемости воспитанника, что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педагогов и ребенка.</w:t>
      </w:r>
    </w:p>
    <w:p w:rsidR="005A432E" w:rsidRPr="00D235B6" w:rsidRDefault="005A432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5B6">
        <w:rPr>
          <w:rFonts w:ascii="Times New Roman" w:hAnsi="Times New Roman" w:cs="Times New Roman"/>
          <w:b/>
          <w:sz w:val="26"/>
          <w:szCs w:val="26"/>
        </w:rPr>
        <w:t>2.2. Коррекционно-развивающий модуль</w:t>
      </w:r>
    </w:p>
    <w:p w:rsidR="005A432E" w:rsidRPr="00D235B6" w:rsidRDefault="005A432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5B6">
        <w:rPr>
          <w:rFonts w:ascii="Times New Roman" w:hAnsi="Times New Roman" w:cs="Times New Roman"/>
          <w:b/>
          <w:sz w:val="26"/>
          <w:szCs w:val="26"/>
        </w:rPr>
        <w:lastRenderedPageBreak/>
        <w:t>2.2.1. Содержание коррекционно-развивающей работы с детьми по познавательному развитию</w:t>
      </w:r>
    </w:p>
    <w:p w:rsidR="005A432E" w:rsidRPr="00D235B6" w:rsidRDefault="005A432E" w:rsidP="000378AD">
      <w:pPr>
        <w:tabs>
          <w:tab w:val="left" w:pos="2212"/>
          <w:tab w:val="left" w:pos="3846"/>
          <w:tab w:val="left" w:pos="5393"/>
          <w:tab w:val="left" w:pos="6811"/>
          <w:tab w:val="left" w:pos="7631"/>
          <w:tab w:val="left" w:pos="8585"/>
          <w:tab w:val="left" w:pos="8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Сод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рж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 по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235B6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r w:rsidRPr="00D235B6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 w:rsidRPr="00D235B6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дош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235B6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D235B6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влено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D235B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ющими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</w:p>
    <w:p w:rsidR="005A432E" w:rsidRPr="00D235B6" w:rsidRDefault="005A432E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- с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нсорное р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зви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</w:p>
    <w:p w:rsidR="005A432E" w:rsidRPr="00D235B6" w:rsidRDefault="005A432E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 п</w:t>
      </w:r>
      <w:r w:rsidRPr="00D235B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-ис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ледов</w:t>
      </w:r>
      <w:r w:rsidRPr="00D235B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тельско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A432E" w:rsidRPr="00D235B6" w:rsidRDefault="005A432E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 элем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арных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тич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тавл</w:t>
      </w:r>
      <w:r w:rsidRPr="00D235B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ий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A432E" w:rsidRPr="00D235B6" w:rsidRDefault="005A432E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 цело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тной картины мира, р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ширен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 к</w:t>
      </w:r>
      <w:r w:rsidRPr="00D235B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D235B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гозора.</w:t>
      </w:r>
    </w:p>
    <w:p w:rsidR="005A432E" w:rsidRPr="00D235B6" w:rsidRDefault="005A432E" w:rsidP="000378AD">
      <w:pPr>
        <w:tabs>
          <w:tab w:val="left" w:pos="7876"/>
          <w:tab w:val="left" w:pos="9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235B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D235B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235B6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235B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235B6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D235B6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ознав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235B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ов и</w:t>
      </w:r>
      <w:r w:rsidRPr="00D235B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способов</w:t>
      </w:r>
      <w:r w:rsidRPr="00D235B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мс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235B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235B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235B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аний</w:t>
      </w:r>
      <w:r w:rsidRPr="00D235B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роде</w:t>
      </w:r>
      <w:r w:rsidRPr="00D235B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; развит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235B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D235B6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235B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D235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D235B6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  <w:r w:rsidRPr="00D235B6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5A432E" w:rsidRPr="00D235B6" w:rsidTr="00BF6FD9">
        <w:tc>
          <w:tcPr>
            <w:tcW w:w="6062" w:type="dxa"/>
            <w:shd w:val="clear" w:color="auto" w:fill="auto"/>
          </w:tcPr>
          <w:p w:rsidR="005A432E" w:rsidRPr="00D235B6" w:rsidRDefault="005A432E" w:rsidP="000378AD">
            <w:pPr>
              <w:tabs>
                <w:tab w:val="left" w:pos="7876"/>
                <w:tab w:val="left" w:pos="945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78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Задачи инвариантной части</w:t>
            </w:r>
          </w:p>
        </w:tc>
        <w:tc>
          <w:tcPr>
            <w:tcW w:w="3509" w:type="dxa"/>
            <w:shd w:val="clear" w:color="auto" w:fill="auto"/>
          </w:tcPr>
          <w:p w:rsidR="005A432E" w:rsidRPr="00D235B6" w:rsidRDefault="005A432E" w:rsidP="000378AD">
            <w:pPr>
              <w:tabs>
                <w:tab w:val="left" w:pos="7876"/>
                <w:tab w:val="left" w:pos="945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78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Задачи вариативной части</w:t>
            </w:r>
          </w:p>
        </w:tc>
      </w:tr>
      <w:tr w:rsidR="005A432E" w:rsidRPr="00D235B6" w:rsidTr="00BF6FD9">
        <w:tc>
          <w:tcPr>
            <w:tcW w:w="6062" w:type="dxa"/>
            <w:shd w:val="clear" w:color="auto" w:fill="auto"/>
          </w:tcPr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б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щ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задачи: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нсорное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развит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ие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формировать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редст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форме,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ц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аз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мере 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обсл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об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ъ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ектов и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 ок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щ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его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ира; формиров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нсор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ю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A432E" w:rsidRPr="00D235B6" w:rsidRDefault="005A432E" w:rsidP="000378AD">
            <w:pPr>
              <w:tabs>
                <w:tab w:val="left" w:pos="1862"/>
                <w:tab w:val="left" w:pos="3328"/>
                <w:tab w:val="left" w:pos="747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развитие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по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6"/>
                <w:szCs w:val="26"/>
              </w:rPr>
              <w:t>з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нават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ь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-и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сс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ледоват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ь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ской,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предмет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-практиче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кой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формировать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6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действия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6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реб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чных видах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34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34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37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ъ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ектов ок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ющего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мира и э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сперимент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 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д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ятель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ь;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формирование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э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л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м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ентарн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ы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содержател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ь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ных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предста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в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лени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6"/>
                <w:szCs w:val="26"/>
              </w:rPr>
              <w:t>й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09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от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ошен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я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56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бъектов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ющ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мира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57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(форм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57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риале,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числ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8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86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87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елом,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8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ростр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нстве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8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87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86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ч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87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8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след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твия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);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9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ровать первичные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пред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я;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формирование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цело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тной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96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карти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ы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96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мир</w:t>
            </w:r>
            <w:r w:rsidRPr="00D235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96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</w:t>
            </w:r>
            <w:r w:rsidRPr="00D235B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ширен</w:t>
            </w:r>
            <w:r w:rsidRPr="00D235B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i/>
                <w:color w:val="000000"/>
                <w:spacing w:val="9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6"/>
                <w:szCs w:val="26"/>
              </w:rPr>
              <w:t>к</w:t>
            </w:r>
            <w:r w:rsidRPr="00D235B6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6"/>
                <w:szCs w:val="26"/>
              </w:rPr>
              <w:t>р</w:t>
            </w:r>
            <w:r w:rsidRPr="00D235B6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гоз</w:t>
            </w:r>
            <w:r w:rsidRPr="00D235B6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ра: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ровать первичные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я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ъект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мира,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от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ошен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я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ъ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ектов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43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ающ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47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46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аимо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вяз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я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рност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я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х; поддержка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кой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2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ц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19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23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тоятель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2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2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деят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ачи,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уаль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ля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ш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коль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ками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ЗПР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235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D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развитие анализирующего восприятия при овладении сенсорными эталонами;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54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53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йс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5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овыш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ющ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ф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 образов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л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0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0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вац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требност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ого,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0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итив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о-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теллек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ого, деят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 ко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нентов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поз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ия;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способност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и мыслительных операций у ребенка;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познав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ой активности,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юбознат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ость; 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пред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ылок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чеб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</w:t>
            </w:r>
          </w:p>
        </w:tc>
        <w:tc>
          <w:tcPr>
            <w:tcW w:w="3509" w:type="dxa"/>
            <w:shd w:val="clear" w:color="auto" w:fill="auto"/>
          </w:tcPr>
          <w:p w:rsidR="005A432E" w:rsidRPr="00D235B6" w:rsidRDefault="00237189" w:rsidP="0023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lastRenderedPageBreak/>
              <w:t>-</w:t>
            </w:r>
            <w:r w:rsidR="005A432E" w:rsidRPr="00D235B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формировать мыслительные операций; </w:t>
            </w:r>
          </w:p>
          <w:p w:rsidR="005A432E" w:rsidRPr="00D235B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35B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- </w:t>
            </w:r>
            <w:r w:rsidRPr="00D235B6">
              <w:rPr>
                <w:rStyle w:val="a9"/>
                <w:rFonts w:ascii="Times New Roman" w:hAnsi="Times New Roman" w:cs="Times New Roman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развивать</w:t>
            </w:r>
            <w:r w:rsidRPr="00D235B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психические процессы,</w:t>
            </w:r>
            <w:r w:rsidRPr="00D235B6">
              <w:rPr>
                <w:rStyle w:val="a9"/>
                <w:rFonts w:ascii="Times New Roman" w:hAnsi="Times New Roman" w:cs="Times New Roman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235B6">
              <w:rPr>
                <w:rStyle w:val="a9"/>
                <w:rFonts w:ascii="Times New Roman" w:hAnsi="Times New Roman" w:cs="Times New Roman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активность</w:t>
            </w:r>
            <w:r w:rsidRPr="00D235B6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,</w:t>
            </w:r>
            <w:r w:rsidRPr="00D235B6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самостоятельность, творческие силы, детскую индивидуальность</w:t>
            </w: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; </w:t>
            </w:r>
          </w:p>
          <w:p w:rsidR="005A432E" w:rsidRPr="00D235B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формировать умение взаимодействовать, представлять и прогнозировать собственную позицию, получать результат; </w:t>
            </w:r>
          </w:p>
          <w:p w:rsidR="005A432E" w:rsidRPr="00D235B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овладевать социальными навыками и формами поведения.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Игровые технологии интеллектуально-творческого развития (логические блоки Дьенеша, палочки Кюнзинера», развивающие игры Б.П. Никитина);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конструктивной деятельности (Л.Г.Комарова «Строим из ЛЕГО. Моделирование логических отношений и объектов реального мира средствами конструктора ЛЕГО»);  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исследовательской и опытно-экспериментальной 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деятельности;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Технология «ТРИЗ»;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Песочная терапия (дидактический песочный стол, кинетический песок); 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Информационно-коммуникационные технологии. 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Здоровьесберегающие технологии (дыхательная и пальчиковая гимнастика, самомассаж, кинезеологические упражнения, су-джок терапия и др.)</w:t>
            </w:r>
          </w:p>
          <w:p w:rsidR="005A432E" w:rsidRPr="00D235B6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432E" w:rsidRPr="00D235B6" w:rsidRDefault="005A432E" w:rsidP="000378AD">
      <w:pPr>
        <w:tabs>
          <w:tab w:val="left" w:pos="7876"/>
          <w:tab w:val="left" w:pos="9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</w:pPr>
    </w:p>
    <w:p w:rsidR="005A432E" w:rsidRPr="00D235B6" w:rsidRDefault="005A432E" w:rsidP="000378AD">
      <w:pPr>
        <w:pStyle w:val="a8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5B6">
        <w:rPr>
          <w:rFonts w:ascii="Times New Roman" w:hAnsi="Times New Roman" w:cs="Times New Roman"/>
          <w:b/>
          <w:sz w:val="26"/>
          <w:szCs w:val="26"/>
        </w:rPr>
        <w:t>2.2.2. Формы, методы и приемы реализации Программы</w:t>
      </w:r>
    </w:p>
    <w:p w:rsidR="005A432E" w:rsidRPr="00D235B6" w:rsidRDefault="005A432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Коррекционно-развивающая работа с детьми проводится во время совместной непосредственно образовательной деятельности, индивидуальной коррекционно-развивающей работы и дополнительного образования и направлена на обучение дошкольников воспринимать и наблюдать окружающую действительность, расширение и обогащение сенсомоторного опыта, </w:t>
      </w:r>
      <w:r w:rsidRPr="00D235B6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развитие функциональных   и   адаптационных возможностей детского организма</w:t>
      </w:r>
      <w:r w:rsidRPr="00D235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32E" w:rsidRPr="00D235B6" w:rsidRDefault="005A432E" w:rsidP="0003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235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и содержание коррекционно-развивающей работы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5A432E" w:rsidRPr="00D235B6" w:rsidTr="00BF6FD9">
        <w:trPr>
          <w:trHeight w:val="2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Pr="00D235B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Формы коррекционной </w:t>
            </w:r>
          </w:p>
          <w:p w:rsidR="005A432E" w:rsidRPr="00D235B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Pr="00D235B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Содержание коррекционной работы</w:t>
            </w:r>
          </w:p>
        </w:tc>
      </w:tr>
      <w:tr w:rsidR="005A432E" w:rsidRPr="00D235B6" w:rsidTr="00BF6FD9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Pr="00D235B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Pr="00D235B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 (математика)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D235B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формирование элементарных математических представлений, 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развитие сенсорных способностей, общей и ручной моторики.</w:t>
            </w:r>
          </w:p>
          <w:p w:rsidR="005A432E" w:rsidRPr="00D235B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 (знакомство с окружающим миром):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ормирование</w:t>
            </w:r>
            <w:r w:rsidRPr="00D235B6">
              <w:rPr>
                <w:rFonts w:ascii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цело</w:t>
            </w:r>
            <w:r w:rsidRPr="00D235B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тной</w:t>
            </w:r>
            <w:r w:rsidRPr="00D235B6">
              <w:rPr>
                <w:rFonts w:ascii="Times New Roman" w:hAnsi="Times New Roman" w:cs="Times New Roman"/>
                <w:color w:val="000000"/>
                <w:spacing w:val="96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карти</w:t>
            </w:r>
            <w:r w:rsidRPr="00D235B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D235B6">
              <w:rPr>
                <w:rFonts w:ascii="Times New Roman" w:hAnsi="Times New Roman" w:cs="Times New Roman"/>
                <w:color w:val="000000"/>
                <w:spacing w:val="96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</w:t>
            </w:r>
            <w:r w:rsidRPr="00D235B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235B6">
              <w:rPr>
                <w:rFonts w:ascii="Times New Roman" w:hAnsi="Times New Roman" w:cs="Times New Roman"/>
                <w:color w:val="000000"/>
                <w:spacing w:val="96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</w:t>
            </w:r>
            <w:r w:rsidRPr="00D235B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ширен</w:t>
            </w:r>
            <w:r w:rsidRPr="00D235B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235B6">
              <w:rPr>
                <w:rFonts w:ascii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D235B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D235B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гоз</w:t>
            </w:r>
            <w:r w:rsidRPr="00D235B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ра. </w:t>
            </w:r>
          </w:p>
          <w:p w:rsidR="005A432E" w:rsidRPr="00D235B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Комплексное коррекционно-развивающее занятие (ККРЗ)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235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235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 развитие мыслительной деятельности и подготовка к усвоению элементарных математических представлений (сенсорное развитие, совершенствование моторных функций, формирование пространственных ориентировок, развитие наглядных форм мышления с опорой на предметно-практическую деятельность); </w:t>
            </w:r>
            <w:r w:rsidRPr="00D235B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  <w:p w:rsidR="005A432E" w:rsidRPr="00D235B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- </w:t>
            </w:r>
            <w:r w:rsidRPr="00D235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обогащение представлений о предметах и явлениях, расширение словарного запаса, стимуляция коммуникативной активности.</w:t>
            </w:r>
          </w:p>
        </w:tc>
      </w:tr>
      <w:tr w:rsidR="005A432E" w:rsidRPr="00D235B6" w:rsidTr="00BF6FD9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E" w:rsidRPr="00D235B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Индивидуальные коррекционно-развивающие занятия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E" w:rsidRPr="00D235B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Развитие и коррекция сенсомоторных навыков, расширение кругозора, развитие психических процессов.  </w:t>
            </w:r>
          </w:p>
          <w:p w:rsidR="005A432E" w:rsidRPr="00D235B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A432E" w:rsidRPr="00D235B6" w:rsidRDefault="005A432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lastRenderedPageBreak/>
        <w:t>Коррекционная направленность дошкольного обучения обеспечивается максимальным использованием на занятиях предметно-практической деятельности, обучение дошкольников носит наглядно-действенный характер, все понятия ребенок усваивает в процессе активной деятельности.</w:t>
      </w:r>
    </w:p>
    <w:p w:rsidR="00E10F4A" w:rsidRPr="00D235B6" w:rsidRDefault="00E10F4A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D235B6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Методы и приемы работы </w:t>
      </w:r>
      <w:r w:rsidRPr="00D235B6">
        <w:rPr>
          <w:rFonts w:ascii="Times New Roman" w:hAnsi="Times New Roman" w:cs="Times New Roman"/>
          <w:bCs/>
          <w:spacing w:val="-7"/>
          <w:sz w:val="26"/>
          <w:szCs w:val="26"/>
        </w:rPr>
        <w:t>Старший дошкольный возраст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Исследовательская деятельность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Экспериментирование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Упражнения по конструированию и моделированию (работа со схемой); 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Развивающие игры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Дидактические игры 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Проблемная ситуация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Рассказ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Беседа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Наблюдение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Экскурсии 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Коллекционирование 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Проектная деятельность </w:t>
      </w:r>
    </w:p>
    <w:p w:rsidR="00E10F4A" w:rsidRPr="00D235B6" w:rsidRDefault="00E10F4A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Графические задания (рисование, обводка по шаблону, раскрашивание, штриховка)</w:t>
      </w:r>
    </w:p>
    <w:p w:rsidR="00E10F4A" w:rsidRPr="00D235B6" w:rsidRDefault="00E10F4A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Занимательные упражнения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Пальчиковые игры и упражнения, элементы самомассажа 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Психогимнастические этюды и упражнения, релаксационные игры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Кинезеологические упражнения</w:t>
      </w:r>
    </w:p>
    <w:p w:rsidR="00E10F4A" w:rsidRPr="00D235B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Су-джок терапия</w:t>
      </w:r>
    </w:p>
    <w:p w:rsidR="00E10F4A" w:rsidRPr="00D235B6" w:rsidRDefault="00E10F4A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Просмотр мультимедийных учебно-методических пособий</w:t>
      </w:r>
    </w:p>
    <w:p w:rsidR="00E10F4A" w:rsidRPr="00D235B6" w:rsidRDefault="00E10F4A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  <w:t xml:space="preserve">2.2.3. </w:t>
      </w:r>
      <w:r w:rsidR="007F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824BBB" w:rsidRDefault="00E10F4A" w:rsidP="00C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Учебный план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824BBB" w:rsidRPr="00D235B6" w:rsidRDefault="00824BBB" w:rsidP="00824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136"/>
        <w:gridCol w:w="1844"/>
        <w:gridCol w:w="1559"/>
        <w:gridCol w:w="1699"/>
      </w:tblGrid>
      <w:tr w:rsidR="00E10F4A" w:rsidRPr="00D235B6" w:rsidTr="00BF6FD9"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D235B6" w:rsidRDefault="00E10F4A" w:rsidP="00824BBB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D235B6">
              <w:rPr>
                <w:b/>
                <w:bCs/>
                <w:sz w:val="26"/>
                <w:szCs w:val="26"/>
              </w:rPr>
              <w:t>Направление</w:t>
            </w:r>
          </w:p>
          <w:p w:rsidR="00E10F4A" w:rsidRPr="00D235B6" w:rsidRDefault="00E10F4A" w:rsidP="00824BBB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D235B6">
              <w:rPr>
                <w:b/>
                <w:bCs/>
                <w:sz w:val="26"/>
                <w:szCs w:val="26"/>
              </w:rPr>
              <w:t>работы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D235B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235B6">
              <w:rPr>
                <w:b/>
                <w:bCs/>
                <w:sz w:val="26"/>
                <w:szCs w:val="26"/>
              </w:rPr>
              <w:t>Кол-во</w:t>
            </w:r>
          </w:p>
          <w:p w:rsidR="00E10F4A" w:rsidRPr="00D235B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235B6">
              <w:rPr>
                <w:b/>
                <w:bCs/>
                <w:sz w:val="26"/>
                <w:szCs w:val="26"/>
              </w:rPr>
              <w:t>занятий</w:t>
            </w:r>
          </w:p>
          <w:p w:rsidR="00E10F4A" w:rsidRPr="00D235B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35B6">
              <w:rPr>
                <w:b/>
                <w:bCs/>
                <w:sz w:val="26"/>
                <w:szCs w:val="26"/>
              </w:rPr>
              <w:t>в неделю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D235B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235B6">
              <w:rPr>
                <w:b/>
                <w:bCs/>
                <w:sz w:val="26"/>
                <w:szCs w:val="26"/>
              </w:rPr>
              <w:t>Количество</w:t>
            </w:r>
          </w:p>
          <w:p w:rsidR="00E10F4A" w:rsidRPr="00D235B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235B6">
              <w:rPr>
                <w:b/>
                <w:bCs/>
                <w:sz w:val="26"/>
                <w:szCs w:val="26"/>
              </w:rPr>
              <w:t>занятий</w:t>
            </w:r>
          </w:p>
          <w:p w:rsidR="00E10F4A" w:rsidRPr="00D235B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35B6">
              <w:rPr>
                <w:b/>
                <w:bCs/>
                <w:sz w:val="26"/>
                <w:szCs w:val="26"/>
              </w:rPr>
              <w:t>(часов) в месяц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D235B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235B6">
              <w:rPr>
                <w:b/>
                <w:bCs/>
                <w:sz w:val="26"/>
                <w:szCs w:val="26"/>
              </w:rPr>
              <w:t>Количество</w:t>
            </w:r>
          </w:p>
          <w:p w:rsidR="00E10F4A" w:rsidRPr="00D235B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235B6">
              <w:rPr>
                <w:b/>
                <w:bCs/>
                <w:sz w:val="26"/>
                <w:szCs w:val="26"/>
              </w:rPr>
              <w:t>занятий</w:t>
            </w:r>
          </w:p>
          <w:p w:rsidR="00E10F4A" w:rsidRPr="00D235B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35B6">
              <w:rPr>
                <w:b/>
                <w:bCs/>
                <w:sz w:val="26"/>
                <w:szCs w:val="26"/>
              </w:rPr>
              <w:t>(часов) в год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D235B6" w:rsidRDefault="00E10F4A" w:rsidP="00824BBB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D235B6">
              <w:rPr>
                <w:b/>
                <w:bCs/>
                <w:sz w:val="26"/>
                <w:szCs w:val="26"/>
              </w:rPr>
              <w:t>Форма</w:t>
            </w:r>
          </w:p>
          <w:p w:rsidR="00E10F4A" w:rsidRPr="00D235B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35B6">
              <w:rPr>
                <w:b/>
                <w:bCs/>
                <w:sz w:val="26"/>
                <w:szCs w:val="26"/>
              </w:rPr>
              <w:t>проведения</w:t>
            </w:r>
          </w:p>
        </w:tc>
      </w:tr>
      <w:tr w:rsidR="00E10F4A" w:rsidRPr="00D235B6" w:rsidTr="00E10F4A">
        <w:trPr>
          <w:trHeight w:val="376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824BBB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D235B6">
              <w:rPr>
                <w:b/>
                <w:bCs/>
                <w:sz w:val="26"/>
                <w:szCs w:val="26"/>
              </w:rPr>
              <w:t>старший возраст</w:t>
            </w:r>
          </w:p>
        </w:tc>
      </w:tr>
      <w:tr w:rsidR="00E10F4A" w:rsidRPr="00D235B6" w:rsidTr="00BF6FD9"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6"/>
                <w:szCs w:val="26"/>
              </w:rPr>
            </w:pPr>
            <w:r w:rsidRPr="00D235B6">
              <w:rPr>
                <w:bCs/>
                <w:sz w:val="26"/>
                <w:szCs w:val="26"/>
              </w:rPr>
              <w:t>Познавательное развитие (знакомство с окружающим)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6"/>
                <w:szCs w:val="26"/>
              </w:rPr>
            </w:pPr>
            <w:r w:rsidRPr="00D235B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6"/>
                <w:szCs w:val="26"/>
              </w:rPr>
            </w:pPr>
            <w:r w:rsidRPr="00D235B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6"/>
                <w:szCs w:val="26"/>
              </w:rPr>
            </w:pPr>
            <w:r w:rsidRPr="00D235B6"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D235B6">
              <w:rPr>
                <w:sz w:val="26"/>
                <w:szCs w:val="26"/>
              </w:rPr>
              <w:t>НОД</w:t>
            </w:r>
          </w:p>
        </w:tc>
      </w:tr>
      <w:tr w:rsidR="00E10F4A" w:rsidRPr="00D235B6" w:rsidTr="00BF6FD9"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6"/>
                <w:szCs w:val="26"/>
              </w:rPr>
            </w:pPr>
            <w:r w:rsidRPr="00D235B6">
              <w:rPr>
                <w:bCs/>
                <w:sz w:val="26"/>
                <w:szCs w:val="26"/>
              </w:rPr>
              <w:t>Познавательное развитие (математика)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6"/>
                <w:szCs w:val="26"/>
              </w:rPr>
            </w:pPr>
            <w:r w:rsidRPr="00D235B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6"/>
                <w:szCs w:val="26"/>
              </w:rPr>
            </w:pPr>
            <w:r w:rsidRPr="00D235B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6"/>
                <w:szCs w:val="26"/>
              </w:rPr>
            </w:pPr>
            <w:r w:rsidRPr="00D235B6"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D235B6">
              <w:rPr>
                <w:sz w:val="26"/>
                <w:szCs w:val="26"/>
              </w:rPr>
              <w:t>НОД</w:t>
            </w:r>
          </w:p>
        </w:tc>
      </w:tr>
      <w:tr w:rsidR="00E10F4A" w:rsidRPr="00D235B6" w:rsidTr="00BF6FD9"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6"/>
                <w:szCs w:val="26"/>
              </w:rPr>
            </w:pPr>
            <w:r w:rsidRPr="00D235B6">
              <w:rPr>
                <w:bCs/>
                <w:sz w:val="26"/>
                <w:szCs w:val="26"/>
              </w:rPr>
              <w:t>Комплексное коррекционно-развивающее занятие (ККРЗ)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6"/>
                <w:szCs w:val="26"/>
              </w:rPr>
            </w:pPr>
            <w:r w:rsidRPr="00D235B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6"/>
                <w:szCs w:val="26"/>
              </w:rPr>
            </w:pPr>
            <w:r w:rsidRPr="00D235B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6"/>
                <w:szCs w:val="26"/>
              </w:rPr>
            </w:pPr>
            <w:r w:rsidRPr="00D235B6"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D235B6">
              <w:rPr>
                <w:sz w:val="26"/>
                <w:szCs w:val="26"/>
              </w:rPr>
              <w:t>НОД</w:t>
            </w:r>
          </w:p>
        </w:tc>
      </w:tr>
      <w:tr w:rsidR="00E10F4A" w:rsidRPr="00D235B6" w:rsidTr="00BF6FD9"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D235B6">
              <w:rPr>
                <w:sz w:val="26"/>
                <w:szCs w:val="26"/>
              </w:rPr>
              <w:t>Коррекционно-педагогическая помощь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D235B6">
              <w:rPr>
                <w:sz w:val="26"/>
                <w:szCs w:val="26"/>
              </w:rPr>
              <w:t xml:space="preserve">2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D235B6">
              <w:rPr>
                <w:sz w:val="26"/>
                <w:szCs w:val="26"/>
              </w:rPr>
              <w:t>8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D235B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D235B6">
              <w:rPr>
                <w:sz w:val="26"/>
                <w:szCs w:val="26"/>
              </w:rPr>
              <w:t>72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D235B6" w:rsidRDefault="00E10F4A" w:rsidP="00824BBB">
            <w:pPr>
              <w:pStyle w:val="a3"/>
              <w:spacing w:before="0" w:beforeAutospacing="0" w:after="0" w:afterAutospacing="0"/>
              <w:ind w:hanging="12"/>
              <w:jc w:val="both"/>
              <w:rPr>
                <w:sz w:val="26"/>
                <w:szCs w:val="26"/>
              </w:rPr>
            </w:pPr>
            <w:r w:rsidRPr="00D235B6">
              <w:rPr>
                <w:sz w:val="26"/>
                <w:szCs w:val="26"/>
              </w:rPr>
              <w:t>Индивидуальные занятия</w:t>
            </w:r>
          </w:p>
        </w:tc>
      </w:tr>
    </w:tbl>
    <w:p w:rsidR="007F2962" w:rsidRDefault="007F296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AB17E7" w:rsidRPr="00D235B6" w:rsidRDefault="007F296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  <w:lastRenderedPageBreak/>
        <w:t>2.2.4</w:t>
      </w:r>
      <w:r w:rsidR="00AB17E7" w:rsidRPr="00D235B6"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  <w:t xml:space="preserve">. </w:t>
      </w:r>
      <w:r w:rsidR="00AB17E7" w:rsidRPr="00D235B6">
        <w:rPr>
          <w:rFonts w:ascii="Times New Roman" w:hAnsi="Times New Roman" w:cs="Times New Roman"/>
          <w:b/>
          <w:sz w:val="26"/>
          <w:szCs w:val="26"/>
        </w:rPr>
        <w:t>Комплексно-т</w:t>
      </w:r>
      <w:r w:rsidR="00780057" w:rsidRPr="00D235B6">
        <w:rPr>
          <w:rFonts w:ascii="Times New Roman" w:hAnsi="Times New Roman" w:cs="Times New Roman"/>
          <w:b/>
          <w:sz w:val="26"/>
          <w:szCs w:val="26"/>
        </w:rPr>
        <w:t>ематическое планирование на 2020-2021</w:t>
      </w:r>
      <w:r w:rsidR="00AB17E7" w:rsidRPr="00D235B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6905"/>
        <w:gridCol w:w="2127"/>
      </w:tblGrid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905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127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780057" w:rsidRPr="00D235B6" w:rsidTr="00BF6FD9">
        <w:tc>
          <w:tcPr>
            <w:tcW w:w="9606" w:type="dxa"/>
            <w:gridSpan w:val="3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05" w:type="dxa"/>
          </w:tcPr>
          <w:p w:rsidR="00780057" w:rsidRPr="00D235B6" w:rsidRDefault="00260290" w:rsidP="0023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Витаминная корзина (овощи, фрукты)</w:t>
            </w:r>
          </w:p>
        </w:tc>
        <w:tc>
          <w:tcPr>
            <w:tcW w:w="2127" w:type="dxa"/>
          </w:tcPr>
          <w:p w:rsidR="00780057" w:rsidRPr="00D235B6" w:rsidRDefault="00780057" w:rsidP="0023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01-04.09.</w:t>
            </w:r>
          </w:p>
        </w:tc>
      </w:tr>
      <w:tr w:rsidR="00780057" w:rsidRPr="00D235B6" w:rsidTr="00BF6FD9">
        <w:trPr>
          <w:trHeight w:val="265"/>
        </w:trPr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05" w:type="dxa"/>
          </w:tcPr>
          <w:p w:rsidR="00780057" w:rsidRPr="00D235B6" w:rsidRDefault="00260290" w:rsidP="0023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Ягодное царство, грибное государство</w:t>
            </w:r>
          </w:p>
        </w:tc>
        <w:tc>
          <w:tcPr>
            <w:tcW w:w="2127" w:type="dxa"/>
          </w:tcPr>
          <w:p w:rsidR="00780057" w:rsidRPr="00D235B6" w:rsidRDefault="00260290" w:rsidP="0023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07-11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.09.</w:t>
            </w:r>
          </w:p>
        </w:tc>
      </w:tr>
      <w:tr w:rsidR="00780057" w:rsidRPr="00D235B6" w:rsidTr="00237189">
        <w:trPr>
          <w:trHeight w:val="295"/>
        </w:trPr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05" w:type="dxa"/>
          </w:tcPr>
          <w:p w:rsidR="00780057" w:rsidRPr="00D235B6" w:rsidRDefault="00260290" w:rsidP="0023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Край, в котором я живу</w:t>
            </w:r>
          </w:p>
        </w:tc>
        <w:tc>
          <w:tcPr>
            <w:tcW w:w="2127" w:type="dxa"/>
          </w:tcPr>
          <w:p w:rsidR="00780057" w:rsidRPr="00D235B6" w:rsidRDefault="00260290" w:rsidP="0023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.09.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05" w:type="dxa"/>
          </w:tcPr>
          <w:p w:rsidR="00780057" w:rsidRPr="00D235B6" w:rsidRDefault="00260290" w:rsidP="0023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«Чем пахнут ремёсла» профессии</w:t>
            </w:r>
          </w:p>
        </w:tc>
        <w:tc>
          <w:tcPr>
            <w:tcW w:w="2127" w:type="dxa"/>
          </w:tcPr>
          <w:p w:rsidR="00780057" w:rsidRPr="00D235B6" w:rsidRDefault="00260290" w:rsidP="0023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21-25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.09.</w:t>
            </w:r>
          </w:p>
        </w:tc>
      </w:tr>
      <w:tr w:rsidR="00780057" w:rsidRPr="00D235B6" w:rsidTr="00BF6FD9">
        <w:tc>
          <w:tcPr>
            <w:tcW w:w="9606" w:type="dxa"/>
            <w:gridSpan w:val="3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05" w:type="dxa"/>
          </w:tcPr>
          <w:p w:rsidR="00780057" w:rsidRPr="00D235B6" w:rsidRDefault="0026029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Путешествие в осенний лес</w:t>
            </w:r>
          </w:p>
        </w:tc>
        <w:tc>
          <w:tcPr>
            <w:tcW w:w="2127" w:type="dxa"/>
          </w:tcPr>
          <w:p w:rsidR="00780057" w:rsidRPr="00D235B6" w:rsidRDefault="00260290" w:rsidP="0023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28.09.-02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05" w:type="dxa"/>
          </w:tcPr>
          <w:p w:rsidR="00780057" w:rsidRPr="00D235B6" w:rsidRDefault="0026029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Неделя осторожного пешехода</w:t>
            </w:r>
          </w:p>
        </w:tc>
        <w:tc>
          <w:tcPr>
            <w:tcW w:w="2127" w:type="dxa"/>
          </w:tcPr>
          <w:p w:rsidR="00780057" w:rsidRPr="00D235B6" w:rsidRDefault="0026029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05-09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05" w:type="dxa"/>
          </w:tcPr>
          <w:p w:rsidR="00780057" w:rsidRPr="00D235B6" w:rsidRDefault="0026029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Кто в лесу живет (подготовка к зиме)</w:t>
            </w:r>
          </w:p>
        </w:tc>
        <w:tc>
          <w:tcPr>
            <w:tcW w:w="2127" w:type="dxa"/>
          </w:tcPr>
          <w:p w:rsidR="00780057" w:rsidRPr="00D235B6" w:rsidRDefault="0026029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12-16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05" w:type="dxa"/>
          </w:tcPr>
          <w:p w:rsidR="00780057" w:rsidRPr="00D235B6" w:rsidRDefault="0026029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Мы на ферме побывали, там животных повидали</w:t>
            </w:r>
          </w:p>
        </w:tc>
        <w:tc>
          <w:tcPr>
            <w:tcW w:w="2127" w:type="dxa"/>
          </w:tcPr>
          <w:p w:rsidR="00780057" w:rsidRPr="00D235B6" w:rsidRDefault="0026029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19-23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05" w:type="dxa"/>
          </w:tcPr>
          <w:p w:rsidR="00780057" w:rsidRPr="00D235B6" w:rsidRDefault="0026029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Растем здоровыми!</w:t>
            </w:r>
          </w:p>
        </w:tc>
        <w:tc>
          <w:tcPr>
            <w:tcW w:w="2127" w:type="dxa"/>
          </w:tcPr>
          <w:p w:rsidR="00780057" w:rsidRPr="00D235B6" w:rsidRDefault="0026029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26-30.10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80057" w:rsidRPr="00D235B6" w:rsidTr="00BF6FD9">
        <w:tc>
          <w:tcPr>
            <w:tcW w:w="9606" w:type="dxa"/>
            <w:gridSpan w:val="3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05" w:type="dxa"/>
          </w:tcPr>
          <w:p w:rsidR="00780057" w:rsidRPr="00D235B6" w:rsidRDefault="00460C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Дружат мальчики и девочки</w:t>
            </w:r>
          </w:p>
        </w:tc>
        <w:tc>
          <w:tcPr>
            <w:tcW w:w="2127" w:type="dxa"/>
          </w:tcPr>
          <w:p w:rsidR="00780057" w:rsidRPr="00D235B6" w:rsidRDefault="00460C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02-06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05" w:type="dxa"/>
          </w:tcPr>
          <w:p w:rsidR="00780057" w:rsidRPr="00D235B6" w:rsidRDefault="00466A7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Уютный дом (мебель и бытовая техника)</w:t>
            </w:r>
          </w:p>
        </w:tc>
        <w:tc>
          <w:tcPr>
            <w:tcW w:w="2127" w:type="dxa"/>
          </w:tcPr>
          <w:p w:rsidR="00780057" w:rsidRPr="00D235B6" w:rsidRDefault="00466A7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09-13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05" w:type="dxa"/>
          </w:tcPr>
          <w:p w:rsidR="00780057" w:rsidRPr="00D235B6" w:rsidRDefault="00466A7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Я и моя семья (дети в семье)</w:t>
            </w:r>
          </w:p>
        </w:tc>
        <w:tc>
          <w:tcPr>
            <w:tcW w:w="2127" w:type="dxa"/>
          </w:tcPr>
          <w:p w:rsidR="00780057" w:rsidRPr="00D235B6" w:rsidRDefault="00466A7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16-20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</w:tr>
      <w:tr w:rsidR="00780057" w:rsidRPr="00D235B6" w:rsidTr="00BF6FD9">
        <w:trPr>
          <w:trHeight w:val="243"/>
        </w:trPr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05" w:type="dxa"/>
          </w:tcPr>
          <w:p w:rsidR="00780057" w:rsidRPr="00D235B6" w:rsidRDefault="00466A7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Добрые дела (Как помочь маме)</w:t>
            </w:r>
          </w:p>
        </w:tc>
        <w:tc>
          <w:tcPr>
            <w:tcW w:w="2127" w:type="dxa"/>
          </w:tcPr>
          <w:p w:rsidR="00780057" w:rsidRPr="00D235B6" w:rsidRDefault="00466A7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23-27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</w:tr>
      <w:tr w:rsidR="00780057" w:rsidRPr="00D235B6" w:rsidTr="00BF6FD9">
        <w:tc>
          <w:tcPr>
            <w:tcW w:w="9606" w:type="dxa"/>
            <w:gridSpan w:val="3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05" w:type="dxa"/>
          </w:tcPr>
          <w:p w:rsidR="00780057" w:rsidRPr="00D235B6" w:rsidRDefault="00466A7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Здравствуй, зимушка-зима.</w:t>
            </w:r>
          </w:p>
        </w:tc>
        <w:tc>
          <w:tcPr>
            <w:tcW w:w="2127" w:type="dxa"/>
          </w:tcPr>
          <w:p w:rsidR="00780057" w:rsidRPr="00D235B6" w:rsidRDefault="00466A7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30.11-04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05" w:type="dxa"/>
          </w:tcPr>
          <w:p w:rsidR="00780057" w:rsidRPr="00D235B6" w:rsidRDefault="00466A7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Зимующие птицы</w:t>
            </w:r>
          </w:p>
        </w:tc>
        <w:tc>
          <w:tcPr>
            <w:tcW w:w="2127" w:type="dxa"/>
          </w:tcPr>
          <w:p w:rsidR="00780057" w:rsidRPr="00D235B6" w:rsidRDefault="00466A7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07-11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05" w:type="dxa"/>
          </w:tcPr>
          <w:p w:rsidR="00780057" w:rsidRPr="00D235B6" w:rsidRDefault="00466A7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Новогодний калейдоскоп</w:t>
            </w:r>
          </w:p>
        </w:tc>
        <w:tc>
          <w:tcPr>
            <w:tcW w:w="2127" w:type="dxa"/>
          </w:tcPr>
          <w:p w:rsidR="00780057" w:rsidRPr="00D235B6" w:rsidRDefault="00466A7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05" w:type="dxa"/>
          </w:tcPr>
          <w:p w:rsidR="00780057" w:rsidRPr="00D235B6" w:rsidRDefault="00466A7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Украшай, лесную гостью! Встречай праздник чудес!</w:t>
            </w:r>
          </w:p>
        </w:tc>
        <w:tc>
          <w:tcPr>
            <w:tcW w:w="2127" w:type="dxa"/>
          </w:tcPr>
          <w:p w:rsidR="00780057" w:rsidRPr="00D235B6" w:rsidRDefault="00466A7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21-25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</w:tr>
      <w:tr w:rsidR="00780057" w:rsidRPr="00D235B6" w:rsidTr="00BF6FD9">
        <w:tc>
          <w:tcPr>
            <w:tcW w:w="9606" w:type="dxa"/>
            <w:gridSpan w:val="3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05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80057" w:rsidRPr="00D235B6" w:rsidTr="00BF6FD9">
        <w:trPr>
          <w:trHeight w:val="227"/>
        </w:trPr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05" w:type="dxa"/>
          </w:tcPr>
          <w:p w:rsidR="00780057" w:rsidRPr="00D235B6" w:rsidRDefault="004E394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Зимние забавы</w:t>
            </w:r>
          </w:p>
        </w:tc>
        <w:tc>
          <w:tcPr>
            <w:tcW w:w="2127" w:type="dxa"/>
          </w:tcPr>
          <w:p w:rsidR="00780057" w:rsidRPr="00D235B6" w:rsidRDefault="004E394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11-15.01.</w:t>
            </w:r>
          </w:p>
        </w:tc>
      </w:tr>
      <w:tr w:rsidR="00780057" w:rsidRPr="00D235B6" w:rsidTr="00BF6FD9">
        <w:trPr>
          <w:trHeight w:val="217"/>
        </w:trPr>
        <w:tc>
          <w:tcPr>
            <w:tcW w:w="574" w:type="dxa"/>
            <w:tcBorders>
              <w:bottom w:val="single" w:sz="4" w:space="0" w:color="auto"/>
            </w:tcBorders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05" w:type="dxa"/>
            <w:tcBorders>
              <w:bottom w:val="single" w:sz="4" w:space="0" w:color="auto"/>
            </w:tcBorders>
          </w:tcPr>
          <w:p w:rsidR="00780057" w:rsidRPr="00D235B6" w:rsidRDefault="004E394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Какой бывает транспорт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80057" w:rsidRPr="00D235B6" w:rsidRDefault="004E394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18-22.01.</w:t>
            </w:r>
          </w:p>
        </w:tc>
      </w:tr>
      <w:tr w:rsidR="00780057" w:rsidRPr="00D235B6" w:rsidTr="00BF6FD9">
        <w:trPr>
          <w:trHeight w:val="217"/>
        </w:trPr>
        <w:tc>
          <w:tcPr>
            <w:tcW w:w="574" w:type="dxa"/>
            <w:tcBorders>
              <w:bottom w:val="single" w:sz="4" w:space="0" w:color="auto"/>
            </w:tcBorders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905" w:type="dxa"/>
            <w:tcBorders>
              <w:bottom w:val="single" w:sz="4" w:space="0" w:color="auto"/>
            </w:tcBorders>
          </w:tcPr>
          <w:p w:rsidR="00780057" w:rsidRPr="00D235B6" w:rsidRDefault="004E394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Чтобы не было беды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80057" w:rsidRPr="00D235B6" w:rsidRDefault="004E3940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25-29.01.</w:t>
            </w:r>
          </w:p>
        </w:tc>
      </w:tr>
      <w:tr w:rsidR="00780057" w:rsidRPr="00D235B6" w:rsidTr="00BF6FD9">
        <w:tc>
          <w:tcPr>
            <w:tcW w:w="9606" w:type="dxa"/>
            <w:gridSpan w:val="3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780057" w:rsidRPr="00D235B6" w:rsidTr="00BF6FD9">
        <w:trPr>
          <w:trHeight w:val="338"/>
        </w:trPr>
        <w:tc>
          <w:tcPr>
            <w:tcW w:w="574" w:type="dxa"/>
            <w:tcBorders>
              <w:bottom w:val="single" w:sz="4" w:space="0" w:color="auto"/>
            </w:tcBorders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05" w:type="dxa"/>
            <w:tcBorders>
              <w:bottom w:val="single" w:sz="4" w:space="0" w:color="auto"/>
            </w:tcBorders>
          </w:tcPr>
          <w:p w:rsidR="00780057" w:rsidRPr="00D235B6" w:rsidRDefault="000C239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Научные открытия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80057" w:rsidRPr="00D235B6" w:rsidRDefault="000C239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01-05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</w:p>
        </w:tc>
      </w:tr>
      <w:tr w:rsidR="00780057" w:rsidRPr="00D235B6" w:rsidTr="00BF6FD9">
        <w:trPr>
          <w:trHeight w:val="287"/>
        </w:trPr>
        <w:tc>
          <w:tcPr>
            <w:tcW w:w="574" w:type="dxa"/>
            <w:tcBorders>
              <w:top w:val="single" w:sz="4" w:space="0" w:color="auto"/>
            </w:tcBorders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05" w:type="dxa"/>
            <w:tcBorders>
              <w:top w:val="single" w:sz="4" w:space="0" w:color="auto"/>
            </w:tcBorders>
          </w:tcPr>
          <w:p w:rsidR="00780057" w:rsidRPr="00D235B6" w:rsidRDefault="000C239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Путешествие на север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C239E" w:rsidRPr="00D235B6">
              <w:rPr>
                <w:rFonts w:ascii="Times New Roman" w:hAnsi="Times New Roman" w:cs="Times New Roman"/>
                <w:sz w:val="26"/>
                <w:szCs w:val="26"/>
              </w:rPr>
              <w:t>8-12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05" w:type="dxa"/>
          </w:tcPr>
          <w:p w:rsidR="00780057" w:rsidRPr="00D235B6" w:rsidRDefault="000C239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Наша армия сильна!</w:t>
            </w:r>
          </w:p>
        </w:tc>
        <w:tc>
          <w:tcPr>
            <w:tcW w:w="2127" w:type="dxa"/>
          </w:tcPr>
          <w:p w:rsidR="00780057" w:rsidRPr="00D235B6" w:rsidRDefault="000C239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15-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</w:p>
        </w:tc>
      </w:tr>
      <w:tr w:rsidR="00780057" w:rsidRPr="00D235B6" w:rsidTr="00125D53">
        <w:trPr>
          <w:trHeight w:val="238"/>
        </w:trPr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05" w:type="dxa"/>
          </w:tcPr>
          <w:p w:rsidR="00780057" w:rsidRPr="00D235B6" w:rsidRDefault="000C239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Народные промыслы</w:t>
            </w:r>
          </w:p>
        </w:tc>
        <w:tc>
          <w:tcPr>
            <w:tcW w:w="2127" w:type="dxa"/>
          </w:tcPr>
          <w:p w:rsidR="00780057" w:rsidRPr="00D235B6" w:rsidRDefault="000C239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22-26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</w:p>
        </w:tc>
      </w:tr>
      <w:tr w:rsidR="00780057" w:rsidRPr="00D235B6" w:rsidTr="00BF6FD9">
        <w:tc>
          <w:tcPr>
            <w:tcW w:w="9606" w:type="dxa"/>
            <w:gridSpan w:val="3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2A7574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5" w:type="dxa"/>
          </w:tcPr>
          <w:p w:rsidR="00780057" w:rsidRPr="00D235B6" w:rsidRDefault="00BB41B2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Пусть всегда будет мама!</w:t>
            </w:r>
          </w:p>
        </w:tc>
        <w:tc>
          <w:tcPr>
            <w:tcW w:w="2127" w:type="dxa"/>
          </w:tcPr>
          <w:p w:rsidR="00780057" w:rsidRPr="00D235B6" w:rsidRDefault="00BB41B2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01-05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2A7574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05" w:type="dxa"/>
          </w:tcPr>
          <w:p w:rsidR="00780057" w:rsidRPr="00D235B6" w:rsidRDefault="00BB41B2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Сказка в гости к нам пришла</w:t>
            </w:r>
          </w:p>
        </w:tc>
        <w:tc>
          <w:tcPr>
            <w:tcW w:w="2127" w:type="dxa"/>
          </w:tcPr>
          <w:p w:rsidR="00780057" w:rsidRPr="00D235B6" w:rsidRDefault="00780057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41B2" w:rsidRPr="00D235B6">
              <w:rPr>
                <w:rFonts w:ascii="Times New Roman" w:hAnsi="Times New Roman" w:cs="Times New Roman"/>
                <w:sz w:val="26"/>
                <w:szCs w:val="26"/>
              </w:rPr>
              <w:t>8-12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5" w:type="dxa"/>
          </w:tcPr>
          <w:p w:rsidR="00780057" w:rsidRPr="00D235B6" w:rsidRDefault="00BB41B2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«Маленькие актеры – большие артисты»</w:t>
            </w:r>
          </w:p>
        </w:tc>
        <w:tc>
          <w:tcPr>
            <w:tcW w:w="2127" w:type="dxa"/>
          </w:tcPr>
          <w:p w:rsidR="00780057" w:rsidRPr="00D235B6" w:rsidRDefault="00BB41B2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15-19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2A7574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05" w:type="dxa"/>
          </w:tcPr>
          <w:p w:rsidR="00780057" w:rsidRPr="00D235B6" w:rsidRDefault="00BB41B2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Книжкина неделя</w:t>
            </w:r>
          </w:p>
        </w:tc>
        <w:tc>
          <w:tcPr>
            <w:tcW w:w="2127" w:type="dxa"/>
          </w:tcPr>
          <w:p w:rsidR="00780057" w:rsidRPr="00D235B6" w:rsidRDefault="00BB41B2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22-26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</w:p>
        </w:tc>
      </w:tr>
      <w:tr w:rsidR="00780057" w:rsidRPr="00D235B6" w:rsidTr="00BF6FD9">
        <w:tc>
          <w:tcPr>
            <w:tcW w:w="9606" w:type="dxa"/>
            <w:gridSpan w:val="3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5" w:type="dxa"/>
          </w:tcPr>
          <w:p w:rsidR="00780057" w:rsidRPr="00D235B6" w:rsidRDefault="00BB41B2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Путешествие на юг</w:t>
            </w:r>
          </w:p>
        </w:tc>
        <w:tc>
          <w:tcPr>
            <w:tcW w:w="2127" w:type="dxa"/>
          </w:tcPr>
          <w:p w:rsidR="00780057" w:rsidRPr="00D235B6" w:rsidRDefault="000175F5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29.03-02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2A7574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05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День космонавтики (космонавты)</w:t>
            </w:r>
          </w:p>
        </w:tc>
        <w:tc>
          <w:tcPr>
            <w:tcW w:w="2127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05-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5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К нам весна шагает</w:t>
            </w:r>
          </w:p>
        </w:tc>
        <w:tc>
          <w:tcPr>
            <w:tcW w:w="2127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12-16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2A7574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05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Неделя здоровья</w:t>
            </w:r>
          </w:p>
        </w:tc>
        <w:tc>
          <w:tcPr>
            <w:tcW w:w="2127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19-23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2A7574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05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Первоцветы.  Такие разные насекомые</w:t>
            </w:r>
          </w:p>
        </w:tc>
        <w:tc>
          <w:tcPr>
            <w:tcW w:w="2127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-30.04.</w:t>
            </w:r>
          </w:p>
        </w:tc>
      </w:tr>
      <w:tr w:rsidR="00780057" w:rsidRPr="00D235B6" w:rsidTr="00BF6FD9">
        <w:tc>
          <w:tcPr>
            <w:tcW w:w="9606" w:type="dxa"/>
            <w:gridSpan w:val="3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78005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05" w:type="dxa"/>
          </w:tcPr>
          <w:p w:rsidR="00780057" w:rsidRPr="00D235B6" w:rsidRDefault="000175F5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Великий май, победный май</w:t>
            </w:r>
          </w:p>
        </w:tc>
        <w:tc>
          <w:tcPr>
            <w:tcW w:w="2127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03-07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2A7574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05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Животный мир морей и рек</w:t>
            </w:r>
          </w:p>
        </w:tc>
        <w:tc>
          <w:tcPr>
            <w:tcW w:w="2127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10-14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2A7574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05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Мы в ответе за жизнь на планете</w:t>
            </w:r>
          </w:p>
        </w:tc>
        <w:tc>
          <w:tcPr>
            <w:tcW w:w="2127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17-21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</w:p>
        </w:tc>
      </w:tr>
      <w:tr w:rsidR="00780057" w:rsidRPr="00D235B6" w:rsidTr="00BF6FD9">
        <w:tc>
          <w:tcPr>
            <w:tcW w:w="574" w:type="dxa"/>
          </w:tcPr>
          <w:p w:rsidR="00780057" w:rsidRPr="00D235B6" w:rsidRDefault="002A7574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05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Я - исследователь</w:t>
            </w:r>
          </w:p>
        </w:tc>
        <w:tc>
          <w:tcPr>
            <w:tcW w:w="2127" w:type="dxa"/>
          </w:tcPr>
          <w:p w:rsidR="00780057" w:rsidRPr="00D235B6" w:rsidRDefault="000175F5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24-28</w:t>
            </w:r>
            <w:r w:rsidR="00780057" w:rsidRPr="00D235B6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</w:p>
        </w:tc>
      </w:tr>
    </w:tbl>
    <w:p w:rsidR="00780057" w:rsidRPr="007F2962" w:rsidRDefault="00780057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 w:rsidRPr="00D235B6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Согласно комплексно-тематического планирования разработан перспективный план.</w:t>
      </w:r>
      <w:r w:rsidRPr="00D235B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D235B6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(</w:t>
      </w:r>
      <w:r w:rsidRPr="007F296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Приложение № 3). </w:t>
      </w:r>
    </w:p>
    <w:p w:rsidR="00E10F4A" w:rsidRDefault="007F2962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962">
        <w:rPr>
          <w:rFonts w:ascii="Times New Roman" w:hAnsi="Times New Roman" w:cs="Times New Roman"/>
          <w:b/>
          <w:sz w:val="26"/>
          <w:szCs w:val="26"/>
        </w:rPr>
        <w:t>2.2.5</w:t>
      </w:r>
      <w:r w:rsidR="00BF6FD9" w:rsidRPr="007F2962">
        <w:rPr>
          <w:rFonts w:ascii="Times New Roman" w:hAnsi="Times New Roman" w:cs="Times New Roman"/>
          <w:b/>
          <w:sz w:val="26"/>
          <w:szCs w:val="26"/>
        </w:rPr>
        <w:t>. Реализация регионального компонента</w:t>
      </w:r>
    </w:p>
    <w:p w:rsidR="007F2962" w:rsidRPr="007F2962" w:rsidRDefault="007F296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F2962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Региональный компонент содержания дошкольного образования определяет систему воспитательно-образовательной  деятельности в дошкольном учреждении по формированию у детей знаний о родном крае, его особенностях, достопримечательностях. Содержание регионального компонента ориентировано на развитие и воспитание дошкольников с учетом культурных региональных традиций, которые будут способствовать развитию у детей познавательной активности, любознательности, патриотических и гражданских чувств.</w:t>
      </w:r>
    </w:p>
    <w:p w:rsidR="007F2962" w:rsidRPr="007F2962" w:rsidRDefault="007F2962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6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регионального компонента как одного из средств социально-коммуникативного развития дошкольников предполагает следующее:</w:t>
      </w:r>
    </w:p>
    <w:p w:rsidR="007F2962" w:rsidRPr="007F2962" w:rsidRDefault="007F2962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62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Знакомство с родным городом входит в образовательный процесс, выстроенный на основе задач обязательной части программы, в которую гармонично вписывается краеведческий материал.</w:t>
      </w:r>
    </w:p>
    <w:p w:rsidR="007F2962" w:rsidRPr="007F2962" w:rsidRDefault="007F2962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Введение регионального содержания с учётом принципа постепенного перехода от более близкого ребёнку, личностно значимого (дом, семья, к менее близкому – культурно-историческим фактам).</w:t>
      </w:r>
    </w:p>
    <w:p w:rsidR="007F2962" w:rsidRPr="007F2962" w:rsidRDefault="007F2962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62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Деятельностный подход в приобщении детей к истории, культуре, природе родного края.</w:t>
      </w:r>
    </w:p>
    <w:p w:rsidR="007F2962" w:rsidRPr="007F2962" w:rsidRDefault="007F2962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Опираясь на принцип воспитания «от близкого к далекому». Сначала среда существует как семья, в которой растет ребенок, затем его кругозор расширяется до детского сада и улицы. </w:t>
      </w:r>
    </w:p>
    <w:p w:rsidR="007F2962" w:rsidRPr="006357DB" w:rsidRDefault="007F2962" w:rsidP="00635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предполагает, что ребенок, владея определенными з</w:t>
      </w:r>
      <w:r w:rsidR="006357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наниями о родном крае, стране.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4"/>
      </w:tblGrid>
      <w:tr w:rsidR="007F2962" w:rsidRPr="007F2962" w:rsidTr="00FA4792"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Направления реализации регионального компонента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образовательной деятельности</w:t>
            </w:r>
          </w:p>
        </w:tc>
      </w:tr>
      <w:tr w:rsidR="007F2962" w:rsidRPr="007F2962" w:rsidTr="00FA4792">
        <w:tc>
          <w:tcPr>
            <w:tcW w:w="9571" w:type="dxa"/>
            <w:gridSpan w:val="2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Физическое развитие</w:t>
            </w:r>
          </w:p>
        </w:tc>
      </w:tr>
      <w:tr w:rsidR="007F2962" w:rsidRPr="007F2962" w:rsidTr="00FA4792"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Накопление и обогащение двигательного опыта детей (овладение основными движениями)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физкультурные праздники; досуги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неделя здоровья (2 раза в год); 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подвижные игры на асфальте.</w:t>
            </w:r>
          </w:p>
        </w:tc>
      </w:tr>
      <w:tr w:rsidR="007F2962" w:rsidRPr="007F2962" w:rsidTr="00FA4792"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зимние игры-забавы, катание на санках, с ледяной горки;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2962" w:rsidRPr="007F2962" w:rsidTr="00FA4792">
        <w:trPr>
          <w:trHeight w:val="2679"/>
        </w:trPr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Становление ценностей здорового образа жизни и овладение его элементарными правилами, закаливании при формировании полезных привычек 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учет климатических условий для закаливания, прогулок, физкультурных занятий на улице;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одежда по сезону на прогулке,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Недели здоровья (2 раза в год).</w:t>
            </w:r>
          </w:p>
          <w:p w:rsidR="007F2962" w:rsidRPr="007F2962" w:rsidRDefault="007F2962" w:rsidP="000378AD">
            <w:pPr>
              <w:tabs>
                <w:tab w:val="left" w:pos="1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релаксации, оздоравливающие технологии;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санитарно-гигиенические профилактические мероприятия осуществляются медицинскими работниками, воспитателем.</w:t>
            </w:r>
          </w:p>
        </w:tc>
      </w:tr>
      <w:tr w:rsidR="007F2962" w:rsidRPr="007F2962" w:rsidTr="00FA4792">
        <w:tc>
          <w:tcPr>
            <w:tcW w:w="9571" w:type="dxa"/>
            <w:gridSpan w:val="2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Познавательное развитие</w:t>
            </w:r>
          </w:p>
        </w:tc>
      </w:tr>
      <w:tr w:rsidR="007F2962" w:rsidRPr="007F2962" w:rsidTr="00FA4792">
        <w:trPr>
          <w:trHeight w:val="3204"/>
        </w:trPr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интересов детей, любознательности и познавательной активности, формирование познавательных действий 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формировать умение классифицировать объекты окружающей природы по характерным признакам (плоды, растения и т.д.);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наблюдать за сезонными явлениями в природе;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создавать условия для проведения опытов и экспериментов, собирать природный и бросовый материал (глина, почва, песок, семена, камешки и т. д.);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игра-экспериментирование.</w:t>
            </w:r>
          </w:p>
        </w:tc>
      </w:tr>
      <w:tr w:rsidR="007F2962" w:rsidRPr="007F2962" w:rsidTr="00FA4792"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первичных представлений о себе, объектах окружающего мира, о малой родине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знакомить с наиболее часто встречающимися растениями и природными материалами на территории детского сада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2962" w:rsidRPr="007F2962" w:rsidTr="00FA4792">
        <w:tc>
          <w:tcPr>
            <w:tcW w:w="9571" w:type="dxa"/>
            <w:gridSpan w:val="2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Речевое развитие</w:t>
            </w:r>
          </w:p>
        </w:tc>
      </w:tr>
      <w:tr w:rsidR="007F2962" w:rsidRPr="007F2962" w:rsidTr="00FA4792"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Владение речью как средством общения и культуры, обогащение активного словаря, </w:t>
            </w: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развитие связной грамматически правильной речи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овладение языком при расширении знаний о явлениях в окружающем мире;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общение со взрослыми и </w:t>
            </w: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сверстниками, организованные словесные игры и занятия</w:t>
            </w:r>
          </w:p>
        </w:tc>
      </w:tr>
      <w:tr w:rsidR="007F2962" w:rsidRPr="007F2962" w:rsidTr="00FA4792"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Практическое освоение воспитанниками норм речи.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коллективных разговоров, бесед;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разговоры с детьми (о событиях из личного опыта, в процессе режимных моментов и др.).</w:t>
            </w:r>
          </w:p>
        </w:tc>
      </w:tr>
      <w:tr w:rsidR="007F2962" w:rsidRPr="007F2962" w:rsidTr="00FA4792"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книжной и детской литературой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чтение произведений дальневосточных писателей</w:t>
            </w:r>
          </w:p>
        </w:tc>
      </w:tr>
      <w:tr w:rsidR="007F2962" w:rsidRPr="007F2962" w:rsidTr="00FA4792">
        <w:tc>
          <w:tcPr>
            <w:tcW w:w="9571" w:type="dxa"/>
            <w:gridSpan w:val="2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Социально-коммуникативное развитие</w:t>
            </w:r>
          </w:p>
        </w:tc>
      </w:tr>
      <w:tr w:rsidR="007F2962" w:rsidRPr="007F2962" w:rsidTr="00FA4792"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игровой деятельности детей (сюжетно-ролевые, игры-эксперименты, обучающие, театрализованные и др. видов творческих игр)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поддерживать желание у детей отображать в сюжетно-ролевой игре знания об окружающей действительности, умение комбинировать знания, полученные из разных источников </w:t>
            </w:r>
          </w:p>
        </w:tc>
      </w:tr>
      <w:tr w:rsidR="007F2962" w:rsidRPr="007F2962" w:rsidTr="00FA4792"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способствовать освоению норм и правил в группе, в обществе, выраженных в понятиях «можно», «нельзя», «хорошо», «плохо»;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усваивать правила, установленные самими детьми, которые выражаются в равенстве всех членов группы при получении общих благ (участие в общем деле, пользование игрушками и т.п.)</w:t>
            </w:r>
          </w:p>
        </w:tc>
      </w:tr>
      <w:tr w:rsidR="007F2962" w:rsidRPr="007F2962" w:rsidTr="00FA4792"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чувства  принадлежности к своей семье, к сообществу детей и взрослых 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- знакомство с родным городом;</w:t>
            </w:r>
          </w:p>
          <w:p w:rsidR="007F2962" w:rsidRPr="007F2962" w:rsidRDefault="007F2962" w:rsidP="000378A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- знакомство с дальневосточными писателями;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F2962" w:rsidRPr="007F2962" w:rsidTr="00FA4792"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участие каждого ребенка в выполнении индивидуальных и коллективных поручений, </w:t>
            </w:r>
          </w:p>
          <w:p w:rsidR="007F2962" w:rsidRPr="007F2962" w:rsidRDefault="007F2962" w:rsidP="000378A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участие детей в поддержании порядка в группе, на участке.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место работы родителей и других взрослых, их профессии;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целенаправленные наблюдения за трудом сотрудников ДОУ, профессиональных принадлежностях и занятиях людей.</w:t>
            </w:r>
          </w:p>
        </w:tc>
      </w:tr>
      <w:tr w:rsidR="007F2962" w:rsidRPr="007F2962" w:rsidTr="00FA4792">
        <w:tc>
          <w:tcPr>
            <w:tcW w:w="9571" w:type="dxa"/>
            <w:gridSpan w:val="2"/>
          </w:tcPr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Художественно-эстетическое развитие</w:t>
            </w:r>
          </w:p>
        </w:tc>
      </w:tr>
      <w:tr w:rsidR="007F2962" w:rsidRPr="007F2962" w:rsidTr="00FA4792"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понимания произведений искусства, мира природы, становление эстетического отношения к окружающему миру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изготовление украшений для группового помещения к праздникам, предметов для игры.</w:t>
            </w:r>
          </w:p>
        </w:tc>
      </w:tr>
      <w:tr w:rsidR="007F2962" w:rsidRPr="007F2962" w:rsidTr="00FA4792">
        <w:tc>
          <w:tcPr>
            <w:tcW w:w="4077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Восприятие музыки, стимулирование сопереживания персонажам художественных произведений</w:t>
            </w:r>
          </w:p>
        </w:tc>
        <w:tc>
          <w:tcPr>
            <w:tcW w:w="549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ознакомление с произведениями дальневосточных художников, художников-иллюстраторов;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F2962" w:rsidRPr="007F2962" w:rsidRDefault="007F296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962" w:rsidRPr="007F2962" w:rsidRDefault="007F296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2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Методическое обеспечение регионального компонента</w:t>
      </w:r>
    </w:p>
    <w:p w:rsidR="007F2962" w:rsidRPr="007F2962" w:rsidRDefault="007F296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670"/>
        <w:gridCol w:w="1845"/>
        <w:gridCol w:w="1104"/>
      </w:tblGrid>
      <w:tr w:rsidR="007F2962" w:rsidRPr="007F2962" w:rsidTr="00FA4792">
        <w:tc>
          <w:tcPr>
            <w:tcW w:w="1951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Автор, составитель</w:t>
            </w:r>
          </w:p>
        </w:tc>
        <w:tc>
          <w:tcPr>
            <w:tcW w:w="4670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издания</w:t>
            </w:r>
          </w:p>
        </w:tc>
        <w:tc>
          <w:tcPr>
            <w:tcW w:w="1845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Издательство</w:t>
            </w:r>
          </w:p>
        </w:tc>
        <w:tc>
          <w:tcPr>
            <w:tcW w:w="110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издания</w:t>
            </w:r>
          </w:p>
        </w:tc>
      </w:tr>
      <w:tr w:rsidR="007F2962" w:rsidRPr="007F2962" w:rsidTr="00FA4792">
        <w:tc>
          <w:tcPr>
            <w:tcW w:w="1951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Миловский А.С</w:t>
            </w:r>
          </w:p>
        </w:tc>
        <w:tc>
          <w:tcPr>
            <w:tcW w:w="4670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«Песнь жар-птицы»: Рассказы о народных праздниках.</w:t>
            </w: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1845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М:Детская литература</w:t>
            </w:r>
          </w:p>
        </w:tc>
        <w:tc>
          <w:tcPr>
            <w:tcW w:w="110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1999</w:t>
            </w:r>
          </w:p>
        </w:tc>
      </w:tr>
      <w:tr w:rsidR="007F2962" w:rsidRPr="007F2962" w:rsidTr="00FA4792">
        <w:tc>
          <w:tcPr>
            <w:tcW w:w="1951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Ходаковская М.Н.</w:t>
            </w:r>
          </w:p>
        </w:tc>
        <w:tc>
          <w:tcPr>
            <w:tcW w:w="4670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Дальневосточное «Лукошко» Хрестоматия по дальневосточной литературе</w:t>
            </w:r>
          </w:p>
        </w:tc>
        <w:tc>
          <w:tcPr>
            <w:tcW w:w="1845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Хабаровск Издательский дом «Приамурские ведомости»</w:t>
            </w:r>
          </w:p>
        </w:tc>
        <w:tc>
          <w:tcPr>
            <w:tcW w:w="110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2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7F2962" w:rsidRPr="007F2962" w:rsidTr="00FA479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51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2962">
              <w:rPr>
                <w:rFonts w:ascii="Times New Roman" w:eastAsia="Calibri" w:hAnsi="Times New Roman" w:cs="Times New Roman"/>
                <w:sz w:val="26"/>
                <w:szCs w:val="26"/>
              </w:rPr>
              <w:t>БолобаН. М.</w:t>
            </w:r>
            <w:r w:rsidRPr="007F296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  <w:tc>
          <w:tcPr>
            <w:tcW w:w="4670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962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дошкольников с традициями народов Севера</w:t>
            </w:r>
          </w:p>
        </w:tc>
        <w:tc>
          <w:tcPr>
            <w:tcW w:w="1845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962">
              <w:rPr>
                <w:rFonts w:ascii="Times New Roman" w:eastAsia="Calibri" w:hAnsi="Times New Roman" w:cs="Times New Roman"/>
                <w:sz w:val="26"/>
                <w:szCs w:val="26"/>
              </w:rPr>
              <w:t>Ж: Дошкольное воспитание</w:t>
            </w:r>
          </w:p>
        </w:tc>
        <w:tc>
          <w:tcPr>
            <w:tcW w:w="1104" w:type="dxa"/>
          </w:tcPr>
          <w:p w:rsidR="007F2962" w:rsidRPr="007F2962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962">
              <w:rPr>
                <w:rFonts w:ascii="Times New Roman" w:eastAsia="Calibri" w:hAnsi="Times New Roman" w:cs="Times New Roman"/>
                <w:sz w:val="26"/>
                <w:szCs w:val="26"/>
              </w:rPr>
              <w:t>1999</w:t>
            </w:r>
          </w:p>
          <w:p w:rsidR="007F2962" w:rsidRPr="007F2962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7F2962" w:rsidRPr="007F2962" w:rsidRDefault="007F2962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7189" w:rsidRDefault="00237189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2.2.6. </w:t>
      </w:r>
      <w:r w:rsidRPr="002371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Приоритетное направление инновационной деятельности дошкольного учреждения</w:t>
      </w:r>
    </w:p>
    <w:p w:rsidR="00237189" w:rsidRDefault="00237189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7189" w:rsidRPr="00237189" w:rsidRDefault="00237189" w:rsidP="0023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189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Вариативная часть рабочей программы представлена приоритетным направлением работы дошкольного учреждения – популяризация научных знаний среди детей. Данное направление подразумевает:</w:t>
      </w:r>
    </w:p>
    <w:p w:rsidR="00237189" w:rsidRPr="00237189" w:rsidRDefault="00237189" w:rsidP="0023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18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повышению привлекательности науки для подрастающего поколения, поддержку научно-технического творчества;</w:t>
      </w:r>
    </w:p>
    <w:p w:rsidR="00237189" w:rsidRPr="00237189" w:rsidRDefault="00237189" w:rsidP="0023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 </w:t>
      </w:r>
    </w:p>
    <w:p w:rsidR="00237189" w:rsidRPr="00237189" w:rsidRDefault="00237189" w:rsidP="0023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реализации приоритетного направления  используется система развивающих игр (логические блоки Дьенеша, цветные палочки Кюизенера), </w:t>
      </w:r>
      <w:r w:rsidR="002A7574">
        <w:rPr>
          <w:rFonts w:ascii="Times New Roman" w:eastAsia="Times New Roman" w:hAnsi="Times New Roman" w:cs="Times New Roman"/>
          <w:sz w:val="26"/>
          <w:szCs w:val="26"/>
          <w:lang w:eastAsia="ru-RU"/>
        </w:rPr>
        <w:t>ИК-технологии</w:t>
      </w:r>
      <w:r w:rsidRPr="00237189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исследовательская деятельность.</w:t>
      </w:r>
    </w:p>
    <w:p w:rsidR="00237189" w:rsidRDefault="00237189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3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 Социально-педагогический модуль (взаимодействие с семьей)</w:t>
      </w:r>
    </w:p>
    <w:p w:rsidR="00BF6FD9" w:rsidRPr="00D235B6" w:rsidRDefault="00BF6FD9" w:rsidP="000378AD">
      <w:pPr>
        <w:tabs>
          <w:tab w:val="left" w:pos="1114"/>
          <w:tab w:val="left" w:pos="2294"/>
          <w:tab w:val="left" w:pos="3615"/>
          <w:tab w:val="left" w:pos="4582"/>
          <w:tab w:val="left" w:pos="4929"/>
          <w:tab w:val="left" w:pos="6256"/>
          <w:tab w:val="left" w:pos="7896"/>
          <w:tab w:val="left" w:pos="9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5B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235B6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ях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ab/>
        <w:t>работы</w:t>
      </w:r>
      <w:r w:rsidRPr="00D235B6">
        <w:rPr>
          <w:rFonts w:ascii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ab/>
        <w:t>детьми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ab/>
        <w:t>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ab/>
        <w:t>зад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ржкой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ab/>
        <w:t>пс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хиче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кого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ab/>
        <w:t>развит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я перед педагогич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235B6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оллек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ти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вом</w:t>
      </w:r>
      <w:r w:rsidRPr="00D235B6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вст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D235B6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овые</w:t>
      </w:r>
      <w:r w:rsidRPr="00D235B6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ад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D235B6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аимод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йствию</w:t>
      </w:r>
      <w:r w:rsidRPr="00D235B6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ем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ьями</w:t>
      </w:r>
      <w:r w:rsidRPr="00D235B6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235B6"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ей,</w:t>
      </w:r>
      <w:r w:rsidRPr="00D235B6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.к.</w:t>
      </w:r>
      <w:r w:rsidRPr="00D235B6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в специаль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235B6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оддерж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-6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жд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D235B6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ол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восп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та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ники,</w:t>
      </w:r>
      <w:r w:rsidRPr="00D235B6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D235B6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дител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235B6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Э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связ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 с</w:t>
      </w:r>
      <w:r w:rsidRPr="00D235B6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235B6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что</w:t>
      </w:r>
      <w:r w:rsidRPr="00D235B6"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мн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Pr="00D235B6"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знают</w:t>
      </w:r>
      <w:r w:rsidRPr="00D235B6"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ако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>м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рност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235B6"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хиче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кого</w:t>
      </w:r>
      <w:r w:rsidRPr="00D235B6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развития</w:t>
      </w:r>
      <w:r w:rsidRPr="00D235B6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детей</w:t>
      </w:r>
      <w:r w:rsidRPr="00D235B6"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то дезор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ен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ированы</w:t>
      </w:r>
      <w:r w:rsidRPr="00D235B6"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235B6"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со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тоян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раз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в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ит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235B6"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pacing w:val="-3"/>
          <w:sz w:val="26"/>
          <w:szCs w:val="26"/>
        </w:rPr>
        <w:t>в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D235B6"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ребенка.</w:t>
      </w:r>
      <w:r w:rsidRPr="00D235B6"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Они</w:t>
      </w:r>
      <w:r w:rsidRPr="00D235B6"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дят</w:t>
      </w:r>
      <w:r w:rsidRPr="00D235B6"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разни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ц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D235B6"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меж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у задержкой</w:t>
      </w:r>
      <w:r w:rsidRPr="00D235B6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pacing w:val="2"/>
          <w:sz w:val="26"/>
          <w:szCs w:val="26"/>
        </w:rPr>
        <w:t>х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>г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разв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я,</w:t>
      </w:r>
      <w:r w:rsidRPr="00D235B6"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мс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енной</w:t>
      </w:r>
      <w:r w:rsidRPr="00D235B6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отсталостью</w:t>
      </w:r>
      <w:r w:rsidRPr="00D235B6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сих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>ч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235B6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аболе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ва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ем.</w:t>
      </w:r>
      <w:r w:rsidRPr="00D235B6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К то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м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же,</w:t>
      </w:r>
      <w:r w:rsidRPr="00D235B6"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ста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ти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стич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ским</w:t>
      </w:r>
      <w:r w:rsidRPr="00D235B6"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дан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ым,</w:t>
      </w:r>
      <w:r w:rsidRPr="00D235B6"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ср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род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телей</w:t>
      </w:r>
      <w:r w:rsidRPr="00D235B6"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детей</w:t>
      </w:r>
      <w:r w:rsidRPr="00D235B6"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ЗПР</w:t>
      </w:r>
      <w:r w:rsidRPr="00D235B6"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довол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ьн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мно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>г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 род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телей</w:t>
      </w:r>
      <w:r w:rsidRPr="00D235B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же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235B6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соц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аль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235B6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ответств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ост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ь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ю.</w:t>
      </w:r>
      <w:r w:rsidRPr="00D235B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Поэто</w:t>
      </w:r>
      <w:r w:rsidRPr="00D235B6">
        <w:rPr>
          <w:rFonts w:ascii="Times New Roman" w:hAnsi="Times New Roman" w:cs="Times New Roman"/>
          <w:color w:val="000000"/>
          <w:spacing w:val="2"/>
          <w:sz w:val="26"/>
          <w:szCs w:val="26"/>
        </w:rPr>
        <w:t>м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од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D235B6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D235B6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важнейш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235B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ад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ч явля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тся просветительско-консультативная работа с семьей, привле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ч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род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ит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ел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235B6"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D235B6">
        <w:rPr>
          <w:rFonts w:ascii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ак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ти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вн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му</w:t>
      </w:r>
      <w:r w:rsidRPr="00D235B6"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сот</w:t>
      </w:r>
      <w:r w:rsidRPr="00D235B6"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 w:rsidRPr="00D235B6"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pacing w:val="4"/>
          <w:sz w:val="26"/>
          <w:szCs w:val="26"/>
        </w:rPr>
        <w:t>в</w:t>
      </w:r>
      <w:r w:rsidRPr="00D235B6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235B6"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235B6"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235B6"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ол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ьк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235B6"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lastRenderedPageBreak/>
        <w:t>п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ро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ц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 сов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>м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стной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деятель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ти</w:t>
      </w:r>
      <w:r w:rsidRPr="00D235B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детского с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да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 с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мьи</w:t>
      </w:r>
      <w:r w:rsidRPr="00D235B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-6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максим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ль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омо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D235B6"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реб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 w:rsidRPr="00D235B6">
        <w:rPr>
          <w:rFonts w:ascii="Times New Roman" w:hAnsi="Times New Roman" w:cs="Times New Roman"/>
          <w:color w:val="000000"/>
          <w:spacing w:val="-3"/>
          <w:sz w:val="26"/>
          <w:szCs w:val="26"/>
        </w:rPr>
        <w:t>у в преодолении имеющихся недостатков и трудностей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F6FD9" w:rsidRPr="00D235B6" w:rsidRDefault="00BF6FD9" w:rsidP="0003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 w:rsidRPr="00D235B6">
        <w:rPr>
          <w:rFonts w:ascii="Times New Roman" w:hAnsi="Times New Roman" w:cs="Times New Roman"/>
          <w:sz w:val="26"/>
          <w:szCs w:val="26"/>
        </w:rPr>
        <w:t xml:space="preserve">– оказание профессиональной помощи семье в воспитании детей, при этом, не подменяя ее, а дополняя и обеспечивая более полную реализацию ее воспитательных функций. </w:t>
      </w:r>
      <w:r w:rsidRPr="00D235B6">
        <w:rPr>
          <w:rFonts w:ascii="Times New Roman" w:hAnsi="Times New Roman" w:cs="Times New Roman"/>
          <w:bCs/>
          <w:iCs/>
          <w:sz w:val="26"/>
          <w:szCs w:val="26"/>
        </w:rPr>
        <w:t xml:space="preserve">Основная задача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b/>
          <w:sz w:val="26"/>
          <w:szCs w:val="26"/>
        </w:rPr>
        <w:t xml:space="preserve">Задачи </w:t>
      </w:r>
      <w:r w:rsidRPr="00D235B6">
        <w:rPr>
          <w:rFonts w:ascii="Times New Roman" w:hAnsi="Times New Roman" w:cs="Times New Roman"/>
          <w:sz w:val="26"/>
          <w:szCs w:val="26"/>
        </w:rPr>
        <w:t>работы с родителями: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изучение интересов, мнений и запросов родителей;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обеспечение оптимальных условий для сотрудничества детского сада с семьей;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расширение средств и методов работы с семьей;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привлечение родителей к активному участию в организации, планировании деятельности дошкольного учреждения.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В основу совместной деятельности с семьей заложены следующие принципы: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единство к процессу воспитания ребёнка;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открытость дошкольного учреждения для родителей;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взаимное доверие во взаимоотношениях педагогов и родителей;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уважение и доброжелательность друг к другу;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дифференцированный подход к каждой семье;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- равная ответственность родителей и педагогов; 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- принцип личностно ориентированного взаимодействия. 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6FD9" w:rsidRPr="00D235B6" w:rsidRDefault="00BF6FD9" w:rsidP="002A7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5B6">
        <w:rPr>
          <w:rFonts w:ascii="Times New Roman" w:hAnsi="Times New Roman" w:cs="Times New Roman"/>
          <w:b/>
          <w:sz w:val="26"/>
          <w:szCs w:val="26"/>
        </w:rPr>
        <w:t>Организация и содержание консультативно-про</w:t>
      </w:r>
      <w:r w:rsidR="002A7574">
        <w:rPr>
          <w:rFonts w:ascii="Times New Roman" w:hAnsi="Times New Roman" w:cs="Times New Roman"/>
          <w:b/>
          <w:sz w:val="26"/>
          <w:szCs w:val="26"/>
        </w:rPr>
        <w:t xml:space="preserve">светительской работы с семьей </w:t>
      </w:r>
      <w:r w:rsidRPr="00D235B6">
        <w:rPr>
          <w:rFonts w:ascii="Times New Roman" w:hAnsi="Times New Roman" w:cs="Times New Roman"/>
          <w:b/>
          <w:sz w:val="26"/>
          <w:szCs w:val="26"/>
        </w:rPr>
        <w:t>на 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811"/>
        <w:gridCol w:w="1525"/>
      </w:tblGrid>
      <w:tr w:rsidR="00BF6FD9" w:rsidRPr="00D235B6" w:rsidTr="00BF6FD9">
        <w:tc>
          <w:tcPr>
            <w:tcW w:w="2235" w:type="dxa"/>
            <w:shd w:val="clear" w:color="auto" w:fill="auto"/>
          </w:tcPr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</w:tc>
        <w:tc>
          <w:tcPr>
            <w:tcW w:w="5811" w:type="dxa"/>
            <w:shd w:val="clear" w:color="auto" w:fill="auto"/>
          </w:tcPr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525" w:type="dxa"/>
            <w:shd w:val="clear" w:color="auto" w:fill="auto"/>
          </w:tcPr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</w:tr>
      <w:tr w:rsidR="00BF6FD9" w:rsidRPr="00D235B6" w:rsidTr="00BF6FD9">
        <w:tc>
          <w:tcPr>
            <w:tcW w:w="2235" w:type="dxa"/>
            <w:shd w:val="clear" w:color="auto" w:fill="auto"/>
          </w:tcPr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с родителями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1. «Родительский час». Проведение индивидуальных бесед, консультаций.</w:t>
            </w:r>
            <w:r w:rsidRPr="00D235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Обучение родителей приёмам работы по развитию познавательных способностей.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2. Информационные стенды (родительские уголки)</w:t>
            </w:r>
          </w:p>
          <w:p w:rsidR="00BF6FD9" w:rsidRPr="00D235B6" w:rsidRDefault="00BF6FD9" w:rsidP="0003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«По дороге домой»</w:t>
            </w:r>
          </w:p>
          <w:p w:rsidR="00BF6FD9" w:rsidRPr="00D235B6" w:rsidRDefault="00BF6FD9" w:rsidP="0003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«Занимайтесь с ребенком дома»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3. Папки – передвижки, памятки:</w:t>
            </w:r>
          </w:p>
          <w:p w:rsidR="00BF6FD9" w:rsidRPr="00D235B6" w:rsidRDefault="00BF6FD9" w:rsidP="0003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«Сенсорика в ванной и на кухне»;</w:t>
            </w:r>
          </w:p>
          <w:p w:rsidR="00BF6FD9" w:rsidRPr="00D235B6" w:rsidRDefault="00BF6FD9" w:rsidP="0003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«Учим ребенка ориентироваться в пространстве».</w:t>
            </w:r>
          </w:p>
          <w:p w:rsidR="00BF6FD9" w:rsidRPr="00D235B6" w:rsidRDefault="00BF6FD9" w:rsidP="0003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4. Участие в работе родительского клуба «Семейная академия».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Приглашение родителей на индивидуальные занятия по всем разделам программы 1 раз в три месяца.</w:t>
            </w:r>
          </w:p>
          <w:p w:rsidR="00BF6FD9" w:rsidRPr="00D235B6" w:rsidRDefault="0097027B" w:rsidP="0003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F6FD9" w:rsidRPr="00C32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Заполнение индивидуальных альбомов взаимодействия с родителями.</w:t>
            </w:r>
          </w:p>
        </w:tc>
        <w:tc>
          <w:tcPr>
            <w:tcW w:w="1525" w:type="dxa"/>
            <w:shd w:val="clear" w:color="auto" w:fill="auto"/>
          </w:tcPr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1 раз в три месяца 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</w:tr>
    </w:tbl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FD9" w:rsidRPr="00D235B6" w:rsidRDefault="00BF6FD9" w:rsidP="0003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5B6">
        <w:rPr>
          <w:rFonts w:ascii="Times New Roman" w:hAnsi="Times New Roman" w:cs="Times New Roman"/>
          <w:b/>
          <w:sz w:val="26"/>
          <w:szCs w:val="26"/>
        </w:rPr>
        <w:t>График консультирования родителей (Родительский час)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93"/>
        <w:gridCol w:w="4678"/>
      </w:tblGrid>
      <w:tr w:rsidR="00BF6FD9" w:rsidRPr="00D235B6" w:rsidTr="00BF6FD9">
        <w:trPr>
          <w:trHeight w:val="2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D9" w:rsidRPr="00D235B6" w:rsidRDefault="00BF6FD9" w:rsidP="002A7574">
            <w:pPr>
              <w:pStyle w:val="7"/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D235B6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приема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работы</w:t>
            </w:r>
          </w:p>
        </w:tc>
      </w:tr>
      <w:tr w:rsidR="00BF6FD9" w:rsidRPr="00D235B6" w:rsidTr="00C32525">
        <w:trPr>
          <w:trHeight w:val="2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D9" w:rsidRPr="00D235B6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D9" w:rsidRPr="00C32525" w:rsidRDefault="00C32525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 w:rsidR="00BF6FD9" w:rsidRPr="00C32525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 w:rsidR="007F0084">
              <w:rPr>
                <w:rFonts w:ascii="Times New Roman" w:hAnsi="Times New Roman" w:cs="Times New Roman"/>
                <w:sz w:val="26"/>
                <w:szCs w:val="26"/>
              </w:rPr>
              <w:t>:30 – 18:3</w:t>
            </w:r>
            <w:r w:rsidR="00BF6FD9" w:rsidRPr="00C325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D9" w:rsidRPr="00D235B6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сенсомоторного развития, развития познавательной сферы</w:t>
            </w:r>
          </w:p>
        </w:tc>
      </w:tr>
    </w:tbl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b/>
          <w:sz w:val="26"/>
          <w:szCs w:val="26"/>
        </w:rPr>
        <w:t>2.4. Консультативно-просветительский модуль (взаимосвязь с педагогами)</w:t>
      </w:r>
    </w:p>
    <w:p w:rsidR="00BF6FD9" w:rsidRPr="00D235B6" w:rsidRDefault="00BF6FD9" w:rsidP="000378AD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D235B6">
        <w:rPr>
          <w:bCs/>
          <w:iCs/>
          <w:sz w:val="26"/>
          <w:szCs w:val="26"/>
        </w:rPr>
        <w:tab/>
        <w:t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задач.</w:t>
      </w:r>
    </w:p>
    <w:p w:rsidR="00BF6FD9" w:rsidRPr="00D235B6" w:rsidRDefault="00BF6FD9" w:rsidP="000378AD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D235B6">
        <w:rPr>
          <w:bCs/>
          <w:iCs/>
          <w:sz w:val="26"/>
          <w:szCs w:val="26"/>
        </w:rPr>
        <w:tab/>
        <w:t>Чтобы обеспечить единство в работе всех педагогов и специалистов, создана модель их взаимодействия:</w:t>
      </w:r>
    </w:p>
    <w:p w:rsidR="00BF6FD9" w:rsidRPr="00D235B6" w:rsidRDefault="00BF6FD9" w:rsidP="000378AD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D235B6">
        <w:rPr>
          <w:rStyle w:val="aa"/>
          <w:bCs/>
          <w:i w:val="0"/>
          <w:sz w:val="26"/>
          <w:szCs w:val="26"/>
        </w:rPr>
        <w:t xml:space="preserve">1. Воспитатели совместно с учителем-дефектологом, учителем-логопедом и педагогом-психологом изучают особенности психоречевого развития и освоения основной общеобразовательной программы. </w:t>
      </w:r>
      <w:r w:rsidRPr="00D235B6">
        <w:rPr>
          <w:bCs/>
          <w:iCs/>
          <w:sz w:val="26"/>
          <w:szCs w:val="26"/>
        </w:rPr>
        <w:t>Педагогическим коллективом группы обсуждаются достижения и образовательные трудности детей, намечаются пути коррекции.</w:t>
      </w:r>
    </w:p>
    <w:p w:rsidR="00BF6FD9" w:rsidRPr="00D235B6" w:rsidRDefault="00BF6FD9" w:rsidP="000378AD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Style w:val="aa"/>
          <w:bCs/>
          <w:i w:val="0"/>
          <w:iCs w:val="0"/>
          <w:sz w:val="26"/>
          <w:szCs w:val="26"/>
        </w:rPr>
      </w:pPr>
      <w:r w:rsidRPr="00D235B6">
        <w:rPr>
          <w:rStyle w:val="aa"/>
          <w:bCs/>
          <w:i w:val="0"/>
          <w:sz w:val="26"/>
          <w:szCs w:val="26"/>
        </w:rPr>
        <w:t>2. Совместно изучается содержание ПрАООП ДО для детей с ЗПР и разрабатывается собственная АООП для образовательной организации, АОП для детей в рамках инклюзии.</w:t>
      </w:r>
    </w:p>
    <w:p w:rsidR="00BF6FD9" w:rsidRPr="00D235B6" w:rsidRDefault="00BF6FD9" w:rsidP="000378AD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Style w:val="aa"/>
          <w:bCs/>
          <w:i w:val="0"/>
          <w:sz w:val="26"/>
          <w:szCs w:val="26"/>
        </w:rPr>
      </w:pPr>
      <w:r w:rsidRPr="00D235B6">
        <w:rPr>
          <w:rStyle w:val="aa"/>
          <w:bCs/>
          <w:i w:val="0"/>
          <w:sz w:val="26"/>
          <w:szCs w:val="26"/>
        </w:rPr>
        <w:t xml:space="preserve">3. Совместно готовятся и проводятся праздники, развлечения, тематические и интегрированные мероприятия. </w:t>
      </w:r>
    </w:p>
    <w:p w:rsidR="00E719D5" w:rsidRDefault="00BF6FD9" w:rsidP="00E719D5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Style w:val="aa"/>
          <w:bCs/>
          <w:i w:val="0"/>
          <w:sz w:val="26"/>
          <w:szCs w:val="26"/>
        </w:rPr>
      </w:pPr>
      <w:r w:rsidRPr="00D235B6">
        <w:rPr>
          <w:rStyle w:val="aa"/>
          <w:bCs/>
          <w:i w:val="0"/>
          <w:sz w:val="26"/>
          <w:szCs w:val="26"/>
        </w:rPr>
        <w:t>4. Педагогический коллектив тесно взаимодействует с родителями воспитанн</w:t>
      </w:r>
      <w:r w:rsidR="00E719D5">
        <w:rPr>
          <w:rStyle w:val="aa"/>
          <w:bCs/>
          <w:i w:val="0"/>
          <w:sz w:val="26"/>
          <w:szCs w:val="26"/>
        </w:rPr>
        <w:t>иков (законных представителей).</w:t>
      </w:r>
    </w:p>
    <w:p w:rsidR="00BF6FD9" w:rsidRPr="00E719D5" w:rsidRDefault="00BF6FD9" w:rsidP="00E719D5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Style w:val="aa"/>
          <w:bCs/>
          <w:i w:val="0"/>
          <w:sz w:val="26"/>
          <w:szCs w:val="26"/>
        </w:rPr>
      </w:pPr>
      <w:r w:rsidRPr="00D235B6">
        <w:rPr>
          <w:rStyle w:val="aa"/>
          <w:bCs/>
          <w:i w:val="0"/>
          <w:iCs w:val="0"/>
          <w:sz w:val="26"/>
          <w:szCs w:val="26"/>
        </w:rPr>
        <w:t xml:space="preserve">Расширение сферы профессиональной компетентности педагогов, повышение их квалификации в целях реализации АООП и АОП по работе с детьми с ЗПР осуществляется через консультативно-просветительское и методическое направление: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811"/>
        <w:gridCol w:w="1525"/>
      </w:tblGrid>
      <w:tr w:rsidR="00BF6FD9" w:rsidRPr="00D235B6" w:rsidTr="00BF6FD9">
        <w:tc>
          <w:tcPr>
            <w:tcW w:w="2235" w:type="dxa"/>
            <w:shd w:val="clear" w:color="auto" w:fill="auto"/>
          </w:tcPr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</w:tc>
        <w:tc>
          <w:tcPr>
            <w:tcW w:w="5811" w:type="dxa"/>
            <w:shd w:val="clear" w:color="auto" w:fill="auto"/>
          </w:tcPr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525" w:type="dxa"/>
            <w:shd w:val="clear" w:color="auto" w:fill="auto"/>
          </w:tcPr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</w:tr>
      <w:tr w:rsidR="00BF6FD9" w:rsidRPr="00D235B6" w:rsidTr="00BF6FD9">
        <w:tc>
          <w:tcPr>
            <w:tcW w:w="2235" w:type="dxa"/>
            <w:shd w:val="clear" w:color="auto" w:fill="auto"/>
          </w:tcPr>
          <w:p w:rsidR="00BF6FD9" w:rsidRPr="00D235B6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Консультативно-просветительское направление </w:t>
            </w:r>
          </w:p>
          <w:p w:rsidR="00BF6FD9" w:rsidRPr="00D235B6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с педагогами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:rsidR="00BF6FD9" w:rsidRPr="00D235B6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1. Планирование коррекционно-образова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работы с учетом результатов комплексного обследования</w:t>
            </w:r>
          </w:p>
          <w:p w:rsidR="00BF6FD9" w:rsidRPr="00D235B6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2.  Консультации: </w:t>
            </w:r>
          </w:p>
          <w:p w:rsidR="00BF6FD9" w:rsidRPr="00D235B6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- «Планирование коррекционно-образова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работы с детьми с ОВЗ»;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- Отставание ребенка в развитии: как определить и что делать?».</w:t>
            </w:r>
          </w:p>
          <w:p w:rsidR="00BF6FD9" w:rsidRPr="00D235B6" w:rsidRDefault="00BF6FD9" w:rsidP="0003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3. Семинар-практикум «Новый век, новые технологии, новые возможности».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4.  Практикум «Использование приемов сенсорной интеграции в работе с детьми с ОВЗ»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Посещение занятий специалистов ДОУ музыкального руководителя, психолога, воспитателей, инструктора по физической культуре, наблюдение игровой деятельности, режимных моментов.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5. Участие в районных методических мероприятиях для учителей-дефектологов.  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6. Качественная оценка результатов проведенного коррекционно-развивающего воздействия; составление прогноза относительно дальнейшего развития каждого воспитанника группы. </w:t>
            </w:r>
          </w:p>
        </w:tc>
        <w:tc>
          <w:tcPr>
            <w:tcW w:w="1525" w:type="dxa"/>
            <w:shd w:val="clear" w:color="auto" w:fill="auto"/>
          </w:tcPr>
          <w:p w:rsidR="00BF6FD9" w:rsidRPr="00D235B6" w:rsidRDefault="00BF6FD9" w:rsidP="0012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сентябрь, январь, май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FD9" w:rsidRPr="00D235B6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FD9" w:rsidRPr="00D235B6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BF6FD9" w:rsidRPr="00D235B6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FD9" w:rsidRPr="00D235B6" w:rsidRDefault="002A7574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BF6FD9" w:rsidRPr="00D235B6" w:rsidTr="00BF6FD9">
        <w:tc>
          <w:tcPr>
            <w:tcW w:w="2235" w:type="dxa"/>
            <w:shd w:val="clear" w:color="auto" w:fill="auto"/>
          </w:tcPr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Методическое направление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повышению 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квалификации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235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дефектологического кабинета</w:t>
            </w:r>
            <w:bookmarkStart w:id="0" w:name="_GoBack"/>
            <w:bookmarkEnd w:id="0"/>
            <w:r w:rsidRPr="00D235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инновационно-коррекционной методической литературой.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 Изучение новинок методической литера</w:t>
            </w:r>
            <w:r w:rsidRPr="00D235B6">
              <w:rPr>
                <w:rFonts w:ascii="Times New Roman" w:hAnsi="Times New Roman" w:cs="Times New Roman"/>
                <w:sz w:val="26"/>
                <w:szCs w:val="26"/>
              </w:rPr>
              <w:softHyphen/>
              <w:t>туры.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2. Работа по теме самообразования «Использование метода сенсорной интеграции в коррекционно-развивающей работе с детьми с ОВЗ». 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3. Работа в МО по проблеме сопровождения детей с ОВЗ.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4. Участие в творческих группах, семинарах, мастер-классах и т.д.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 xml:space="preserve">4.Насыщение предметно-развивающей среды в кабинете. 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5. Изготовление дидактических пособий, наглядного материала.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6. Использование в работе ИКТ.</w:t>
            </w:r>
          </w:p>
        </w:tc>
        <w:tc>
          <w:tcPr>
            <w:tcW w:w="1525" w:type="dxa"/>
            <w:shd w:val="clear" w:color="auto" w:fill="auto"/>
          </w:tcPr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5B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BF6FD9" w:rsidRPr="00D235B6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6FD9" w:rsidRPr="00D235B6" w:rsidRDefault="00BF6FD9" w:rsidP="000378AD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a"/>
          <w:bCs/>
          <w:i w:val="0"/>
          <w:iCs w:val="0"/>
          <w:sz w:val="26"/>
          <w:szCs w:val="26"/>
        </w:rPr>
      </w:pP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Для координирования всей работы с детьми разработана таблица взаимосвязи специалистов дошкольного учреждения с воспитателями, которая заполняется один раз в неделю (в понедельник) и включает разнообразные игровые задания по теме недели, а также предполагает обратную связь (</w:t>
      </w:r>
      <w:r w:rsidRPr="00C32525">
        <w:rPr>
          <w:rFonts w:ascii="Times New Roman" w:hAnsi="Times New Roman" w:cs="Times New Roman"/>
          <w:sz w:val="26"/>
          <w:szCs w:val="26"/>
        </w:rPr>
        <w:t>Приложение 4).</w:t>
      </w:r>
    </w:p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FD9" w:rsidRPr="00D235B6" w:rsidRDefault="00BF6FD9" w:rsidP="0003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5B6">
        <w:rPr>
          <w:rFonts w:ascii="Times New Roman" w:hAnsi="Times New Roman" w:cs="Times New Roman"/>
          <w:b/>
          <w:sz w:val="26"/>
          <w:szCs w:val="26"/>
        </w:rPr>
        <w:tab/>
        <w:t>Распределение педагогических функций при реализации задач познавательного развития в соответствии с ФГОС ДО</w:t>
      </w:r>
    </w:p>
    <w:p w:rsidR="00BF6FD9" w:rsidRPr="00D235B6" w:rsidRDefault="00BF6FD9" w:rsidP="0003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ab/>
        <w:t xml:space="preserve">В реализации задач образовательной области </w:t>
      </w:r>
      <w:r w:rsidRPr="00D235B6">
        <w:rPr>
          <w:rFonts w:ascii="Times New Roman" w:hAnsi="Times New Roman" w:cs="Times New Roman"/>
          <w:bCs/>
          <w:sz w:val="26"/>
          <w:szCs w:val="26"/>
        </w:rPr>
        <w:t>«Познавательное развитие»</w:t>
      </w:r>
      <w:r w:rsidRPr="00D235B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bCs/>
          <w:sz w:val="26"/>
          <w:szCs w:val="26"/>
        </w:rPr>
        <w:t>у</w:t>
      </w:r>
      <w:r w:rsidRPr="00D235B6">
        <w:rPr>
          <w:rFonts w:ascii="Times New Roman" w:hAnsi="Times New Roman" w:cs="Times New Roman"/>
          <w:sz w:val="26"/>
          <w:szCs w:val="26"/>
        </w:rPr>
        <w:t xml:space="preserve">частвуют учитель-дефектолог, воспитатели, педагог-психолог, учитель-логопед. Воспитатели, учитель-дефектолог и педагог-психолог работают над развитием любознательности и познавательной мотивации, формированием познавательной деятельности. Важным 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элементарных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 </w:t>
      </w:r>
    </w:p>
    <w:p w:rsidR="00BF6FD9" w:rsidRPr="00D235B6" w:rsidRDefault="00BF6FD9" w:rsidP="0003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lastRenderedPageBreak/>
        <w:tab/>
        <w:t>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BF6FD9" w:rsidRPr="00D235B6" w:rsidRDefault="00BF6FD9" w:rsidP="0003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235B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и содержание коррекционной работы в течение дня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BF6FD9" w:rsidRPr="00C32525" w:rsidTr="00BF6FD9">
        <w:trPr>
          <w:trHeight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Формы коррекционной </w:t>
            </w:r>
          </w:p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Содержание коррекционной работы</w:t>
            </w:r>
          </w:p>
        </w:tc>
      </w:tr>
      <w:tr w:rsidR="00BF6FD9" w:rsidRPr="00C32525" w:rsidTr="00BF6FD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Утренняя коррекционная гимнастика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Коррекция дыхания. Развитие слухового внимания, мелкой и общей моторики, двигательной активности, ориентировки в пространстве </w:t>
            </w:r>
          </w:p>
        </w:tc>
      </w:tr>
      <w:tr w:rsidR="00BF6FD9" w:rsidRPr="00C32525" w:rsidTr="00BF6FD9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Образовательно-развивающая деятельность в ходе режимных моментов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Воспитание культурно-гигиенических навыков, навыков самообслуживания. Развитие социально-коммуникативных умений и навыков, обогащение социального опыта. </w:t>
            </w:r>
          </w:p>
        </w:tc>
      </w:tr>
      <w:tr w:rsidR="00BF6FD9" w:rsidRPr="00C32525" w:rsidTr="00BF6FD9">
        <w:trPr>
          <w:trHeight w:val="8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коррекционно-развивающие занятия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планам учителя-дефектолога, учителя-логопеда, педагога-психолога, в соответствии с индивидуальным маршрутом развития ребенка. </w:t>
            </w:r>
          </w:p>
        </w:tc>
      </w:tr>
      <w:tr w:rsidR="00BF6FD9" w:rsidRPr="00C32525" w:rsidTr="00BF6FD9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Организованная образовательная деятельность (подгруппами, индивидуально)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планам воспитателя, узких специалистов (учителя-дефектолога, учителя-логопеда, педагога-психолога, инструктора по физической культуре, музыкального руководителя), в соответствии с индивидуальным маршрутом развития ребенка и его психофизиологическими возможностями. </w:t>
            </w:r>
          </w:p>
        </w:tc>
      </w:tr>
      <w:tr w:rsidR="00BF6FD9" w:rsidRPr="00C32525" w:rsidTr="00BF6FD9">
        <w:trPr>
          <w:trHeight w:val="8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Прогулка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Развитие любознательности, познавательной активности, внимания. Создание условий для формирования предпосылок экологической культуры. Развитие эмоциональной сферы. Воспитание культурно-гигиенических навыков, навыков самообслуживания. </w:t>
            </w:r>
          </w:p>
        </w:tc>
      </w:tr>
      <w:tr w:rsidR="00BF6FD9" w:rsidRPr="00C32525" w:rsidTr="00BF6FD9">
        <w:trPr>
          <w:trHeight w:val="3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Коррекционная гимнастика пробуждения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Развитие общей и мелкой моторики. Коррекция дыхания. Формирование умения ориентироваться в пространстве </w:t>
            </w:r>
          </w:p>
        </w:tc>
      </w:tr>
      <w:tr w:rsidR="00BF6FD9" w:rsidRPr="00C32525" w:rsidTr="00BF6FD9">
        <w:trPr>
          <w:trHeight w:val="3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Дидактическая игра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Закрепление навыков и умений детей, полученных на индивидуальных коррекционных занятиях со специалистами. </w:t>
            </w:r>
          </w:p>
        </w:tc>
      </w:tr>
      <w:tr w:rsidR="00BF6FD9" w:rsidRPr="00C32525" w:rsidTr="00BF6FD9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Сюжетно-ролевая игра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умения поддерживать игровую деятельность. Обогащение лексики. Формирование связной речи. Развитие коммуникативной стороны речи. Обогащение социального опыта. </w:t>
            </w:r>
          </w:p>
        </w:tc>
      </w:tr>
      <w:tr w:rsidR="00BF6FD9" w:rsidRPr="00D235B6" w:rsidTr="00BF6FD9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Развивающий час: </w:t>
            </w:r>
          </w:p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индивидуальная коррекционная работа по заданию учителя-дефектолога, учителя-логопеда, педагога психолога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Развитие и коррекция сенсомоторных навыков, расширение кругозора, развитие психических процессов; </w:t>
            </w:r>
          </w:p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Артикуляционная гимнастика. Развитие мелкой моторики. Формирование фонетического восприятия; </w:t>
            </w:r>
          </w:p>
          <w:p w:rsidR="00BF6FD9" w:rsidRPr="00C32525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Коррекция и развитие эмоционально-волевой сферы, памяти, мышления через игру и игровые </w:t>
            </w:r>
            <w:r w:rsidRPr="00C325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упражнения.</w:t>
            </w:r>
          </w:p>
        </w:tc>
      </w:tr>
    </w:tbl>
    <w:p w:rsidR="00002DC5" w:rsidRDefault="00002DC5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65D70" w:rsidRDefault="00C65D70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65D70" w:rsidRDefault="00C65D70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65D70" w:rsidRDefault="00C65D70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65D70" w:rsidRDefault="00C65D70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65D70" w:rsidRPr="00D235B6" w:rsidRDefault="00C65D70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002DC5" w:rsidRPr="00D235B6" w:rsidRDefault="00002DC5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002DC5" w:rsidRPr="00C32525" w:rsidRDefault="00002DC5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  <w:r w:rsidRPr="00C32525"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  <w:lastRenderedPageBreak/>
        <w:t xml:space="preserve">3. </w:t>
      </w:r>
      <w:r w:rsidR="00C32525" w:rsidRPr="00C32525"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  <w:t>ОРГАНИЗАЦИОННЫЙ РАЗДЕЛ</w:t>
      </w:r>
    </w:p>
    <w:p w:rsidR="00002DC5" w:rsidRPr="00C32525" w:rsidRDefault="00002DC5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  <w:r w:rsidRPr="00C325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 Организация развивающей предметно-пространственной среды</w:t>
      </w:r>
    </w:p>
    <w:p w:rsidR="00002DC5" w:rsidRPr="00D235B6" w:rsidRDefault="00002DC5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Развивающая предметно-пространственная среда кабинета учителя-дефектолога </w:t>
      </w:r>
      <w:r w:rsidRPr="00D235B6">
        <w:rPr>
          <w:rFonts w:ascii="Times New Roman" w:hAnsi="Times New Roman" w:cs="Times New Roman"/>
          <w:sz w:val="26"/>
          <w:szCs w:val="26"/>
        </w:rPr>
        <w:t xml:space="preserve">обеспечивает эмоциональное благополучие каждого ребенка,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образования </w:t>
      </w:r>
      <w:r w:rsidRPr="00D23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полностью соответствует требованиям программы учреждения. </w:t>
      </w:r>
      <w:r w:rsidRPr="00D235B6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002DC5" w:rsidRPr="00D235B6" w:rsidRDefault="00002DC5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Предметно-пространственная среда выполняет образовательную, развивающую, воспитывающую, стимулирующую, организующую, коммуникативную функции. При создании развивающего пространства мы учитывали ведущую роль игровой деятельности в развитии дошкольников. </w:t>
      </w:r>
    </w:p>
    <w:p w:rsidR="00002DC5" w:rsidRPr="00D235B6" w:rsidRDefault="00D05AE3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3. 2. </w:t>
      </w:r>
      <w:r w:rsidR="00002DC5" w:rsidRPr="00D23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развивающей предметно-пространственной среде:</w:t>
      </w:r>
    </w:p>
    <w:p w:rsidR="00002DC5" w:rsidRPr="00D235B6" w:rsidRDefault="00002DC5" w:rsidP="000378A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5B6">
        <w:rPr>
          <w:sz w:val="26"/>
          <w:szCs w:val="26"/>
        </w:rPr>
        <w:t>1) для содержательного насыщения среды имеются: средства обучения (в том числе технические и информационные), материалы (в том числе расходные), инвентарь, игровое и оздоровительное оборудование, которые позволяют обеспечить игровую, познавательную, исследовательскую и творческую активности детей, экспериментирование с материалами; двигательную активность, в том числе развитие крупной и мелкой моторики, участие в подвижных играх; эмоциональное благополучие детей во взаимодействии с предметно-пространственным окружением; возможность самовыражения;</w:t>
      </w:r>
    </w:p>
    <w:p w:rsidR="00002DC5" w:rsidRPr="00D235B6" w:rsidRDefault="00002DC5" w:rsidP="000378A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5B6">
        <w:rPr>
          <w:sz w:val="26"/>
          <w:szCs w:val="26"/>
        </w:rPr>
        <w:t>2) РППС трансформируется в зависимости от образовательной ситуации, в том числе меняющихся интересов, мотивов и возможностей детей;</w:t>
      </w:r>
    </w:p>
    <w:p w:rsidR="00002DC5" w:rsidRPr="00D235B6" w:rsidRDefault="00002DC5" w:rsidP="000378A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5B6">
        <w:rPr>
          <w:sz w:val="26"/>
          <w:szCs w:val="26"/>
        </w:rPr>
        <w:t>3) В РППС заложена функция полифункциональности, которая обеспечивает возможность разнообразного использования составляющих РППС в разных видах детской активности;</w:t>
      </w:r>
    </w:p>
    <w:p w:rsidR="00002DC5" w:rsidRPr="00D235B6" w:rsidRDefault="00002DC5" w:rsidP="000378A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5B6">
        <w:rPr>
          <w:sz w:val="26"/>
          <w:szCs w:val="26"/>
        </w:rPr>
        <w:t>4) обеспечивается функция доступности воспитанников к играм, игрушкам, материалам, пособиям, обеспечивающим все основные виды детской активности;</w:t>
      </w:r>
    </w:p>
    <w:p w:rsidR="00002DC5" w:rsidRPr="00D235B6" w:rsidRDefault="00002DC5" w:rsidP="000378A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5B6">
        <w:rPr>
          <w:sz w:val="26"/>
          <w:szCs w:val="26"/>
        </w:rPr>
        <w:t xml:space="preserve">5) 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правила безопасного пользования Интернетом; </w:t>
      </w:r>
    </w:p>
    <w:p w:rsidR="00002DC5" w:rsidRPr="00D235B6" w:rsidRDefault="00002DC5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5B6">
        <w:rPr>
          <w:rFonts w:ascii="Times New Roman" w:hAnsi="Times New Roman" w:cs="Times New Roman"/>
          <w:color w:val="000000"/>
          <w:sz w:val="26"/>
          <w:szCs w:val="26"/>
        </w:rPr>
        <w:t xml:space="preserve">6) все элементы развивающей среды эстетичны и привлекательны, способствуют формированию основ эстетического вкуса ребенка. </w:t>
      </w:r>
    </w:p>
    <w:p w:rsidR="00002DC5" w:rsidRPr="00D05AE3" w:rsidRDefault="00D05AE3" w:rsidP="000378AD">
      <w:pPr>
        <w:pStyle w:val="50"/>
        <w:spacing w:before="0" w:after="0"/>
        <w:ind w:firstLine="709"/>
        <w:jc w:val="both"/>
        <w:outlineLvl w:val="9"/>
        <w:rPr>
          <w:rStyle w:val="a9"/>
          <w:rFonts w:ascii="Times New Roman" w:hAnsi="Times New Roman" w:cs="Times New Roman"/>
          <w:b/>
          <w:sz w:val="26"/>
          <w:szCs w:val="26"/>
        </w:rPr>
      </w:pPr>
      <w:r>
        <w:rPr>
          <w:rStyle w:val="a9"/>
          <w:rFonts w:ascii="Times New Roman" w:eastAsia="Times New Roman" w:hAnsi="Times New Roman" w:cs="Times New Roman"/>
          <w:b/>
          <w:sz w:val="26"/>
          <w:szCs w:val="26"/>
        </w:rPr>
        <w:t xml:space="preserve">3. 3. </w:t>
      </w:r>
      <w:r w:rsidR="00002DC5" w:rsidRPr="00D05AE3">
        <w:rPr>
          <w:rStyle w:val="a9"/>
          <w:rFonts w:ascii="Times New Roman" w:eastAsia="Times New Roman" w:hAnsi="Times New Roman" w:cs="Times New Roman"/>
          <w:b/>
          <w:sz w:val="26"/>
          <w:szCs w:val="26"/>
        </w:rPr>
        <w:t>Материально-техническое обеспечение</w:t>
      </w:r>
      <w:r w:rsidR="00002DC5" w:rsidRPr="00D05AE3">
        <w:rPr>
          <w:rStyle w:val="a9"/>
          <w:rFonts w:ascii="Times New Roman" w:hAnsi="Times New Roman" w:cs="Times New Roman"/>
          <w:b/>
          <w:sz w:val="26"/>
          <w:szCs w:val="26"/>
        </w:rPr>
        <w:t xml:space="preserve"> кабинета дефектолога</w:t>
      </w:r>
    </w:p>
    <w:p w:rsidR="00002DC5" w:rsidRPr="00D235B6" w:rsidRDefault="00002DC5" w:rsidP="000378AD">
      <w:pPr>
        <w:pStyle w:val="50"/>
        <w:spacing w:before="0" w:after="0"/>
        <w:ind w:firstLine="709"/>
        <w:jc w:val="both"/>
        <w:outlineLvl w:val="9"/>
        <w:rPr>
          <w:rFonts w:ascii="Times New Roman" w:eastAsia="Times New Roman" w:hAnsi="Times New Roman" w:cs="Times New Roman"/>
          <w:bCs w:val="0"/>
          <w:i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b w:val="0"/>
          <w:i/>
          <w:sz w:val="26"/>
          <w:szCs w:val="26"/>
        </w:rPr>
        <w:t>Методические пособия и книги: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Память детей 5-7 лет. Академия развития ,2000г.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Тесты для проверки уровня математических способностей детей 6-7. Лет Л В. Белошинская /Москва ,2007.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Я, ты, мы «Мы все разные». (Князева.О.Л;Р Б.Стеркина) 1998г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Тесты для детей 6 лет. Е.В Колесникова./Москва 2007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Я, ты, мы. «С кем ты хочешь дружить?» О Л.Князева.,Р Б.Стеркина. /Москва.2007.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Тесты на интеллектуальное развитие ребенка 5-6 лет лет.Ю.Соколова./Москва 2007.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Учебно-практическое пособие «Диагностика, коррекция психопрофилактика»Н.А.Рычкова/Москва 2001.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lastRenderedPageBreak/>
        <w:t>Игры и упражнения по развитию умственных способностей у детей дошкольного возраста./Москва «Просвещение» 1989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 xml:space="preserve"> Учебное пособие «Я решаю логические задачки «. Е.В.Колоесникова/Москва 2004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Коррекция речевого и психического развития детей 4-7 лет под редакцией П.Н.Лосева/Мосва 2005.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Коррекционно-развивающие занятия в подготовительной группе Л.И.Котаева/Москва 2004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Учебное пособие «Управляем эмоциями для письменных творческих заданий» (Девина И.А.,Маштакова)/Москва 2000г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Справочник дошкольного психолога.Г.А.Широкова /Ростов-на-Дону 2005г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Ступеньки развития  Н.Ю.Бояркина/Москва 2002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Пособие для практических психологов «В мире детских эмоций» Т.А.Данилина.В.Я.Зедгенидзе.Н.М.Степина. /</w:t>
      </w:r>
      <w:r w:rsidRPr="00D235B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Тесты на готовность к школе ребенка шести-семи лет.Ю.Соколова/Москва 2002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Учебное пособие «Медико - психолого-педагогическая служба в ДОУ» под редакцией  Е А.Каралашвили/Москва 2006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Справочник педагога-психолога.2011-20013 г в наличии 15 штук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Пособие для педагогов «Пальчиковые игры» А Е.Белая.,</w:t>
      </w:r>
    </w:p>
    <w:p w:rsidR="00002DC5" w:rsidRPr="00D235B6" w:rsidRDefault="00002DC5" w:rsidP="000378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В И.Мирясова. /Москва «2003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Руководство практического психолога «Готовность к школе» И В.Дубровина/Москва 2011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 xml:space="preserve"> Тренинговая  программа «Здравствуй я сам» Крюкова. С В/Москва 2007г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Тренинг взаимодействия родителей с детьми. Марковская И.М/Санкт – Петербург 2002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Роль песочной терапии в развитии эмоциональной сферы детей дошкольного возраста. О.Ю. Епанчинцева /Санкт-Петербург 2010г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 xml:space="preserve">Пособие для педагогов и психологов программа социально-эмоционального развития дошкольников «Я–ты–мы»  Л.Князева./Москва 2003 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Учимся понимать людей. Учебное пособие Девина И А.Маштакова И.В/Москва 2003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Программа эмоционального развития детей дошкольного  возраста «Удивляюсь, злюсь, боюсь и радуюсь.</w:t>
      </w:r>
    </w:p>
    <w:p w:rsidR="00002DC5" w:rsidRPr="00D235B6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Мир детских эмоций. Н Л. Княжева  Ярославль 2007</w:t>
      </w:r>
    </w:p>
    <w:p w:rsidR="00002DC5" w:rsidRPr="00D235B6" w:rsidRDefault="00002DC5" w:rsidP="000378A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Настольные игры и дидактические материалы на развитие познавательных процессов.</w:t>
      </w:r>
    </w:p>
    <w:p w:rsidR="00002DC5" w:rsidRPr="00D235B6" w:rsidRDefault="00002DC5" w:rsidP="000378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b/>
          <w:sz w:val="26"/>
          <w:szCs w:val="26"/>
        </w:rPr>
        <w:t>Оборудование и оснащение материальной базы комнаты «Лекотека»</w:t>
      </w:r>
    </w:p>
    <w:p w:rsidR="00002DC5" w:rsidRPr="00D235B6" w:rsidRDefault="00002DC5" w:rsidP="000378A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Мягкие Модули</w:t>
      </w:r>
    </w:p>
    <w:p w:rsidR="00002DC5" w:rsidRPr="00D235B6" w:rsidRDefault="00002DC5" w:rsidP="000378A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Пуфик-кресло с гранулами 1 штука</w:t>
      </w:r>
    </w:p>
    <w:p w:rsidR="00002DC5" w:rsidRPr="00D235B6" w:rsidRDefault="00002DC5" w:rsidP="000378A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Детское складное кресло «Трансформер»-2 штуки</w:t>
      </w:r>
    </w:p>
    <w:p w:rsidR="00002DC5" w:rsidRPr="00D235B6" w:rsidRDefault="00002DC5" w:rsidP="000378A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Напольные маты- 8штук</w:t>
      </w:r>
    </w:p>
    <w:p w:rsidR="00002DC5" w:rsidRPr="00D235B6" w:rsidRDefault="00002DC5" w:rsidP="000378A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Коврик «Пазл» -2 штуки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Сухой бассейн -1 штука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Детский зеркальный уголок с пузырьковой колонной-1штука</w:t>
      </w:r>
      <w:r w:rsidRPr="00D235B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Ковер «Звездное небо» настенный</w:t>
      </w:r>
      <w:r w:rsidRPr="00D235B6">
        <w:rPr>
          <w:rFonts w:ascii="Times New Roman" w:eastAsia="Calibri" w:hAnsi="Times New Roman" w:cs="Times New Roman"/>
          <w:b/>
          <w:sz w:val="26"/>
          <w:szCs w:val="26"/>
        </w:rPr>
        <w:t xml:space="preserve"> -</w:t>
      </w:r>
      <w:r w:rsidRPr="00D235B6">
        <w:rPr>
          <w:rFonts w:ascii="Times New Roman" w:eastAsia="Calibri" w:hAnsi="Times New Roman" w:cs="Times New Roman"/>
          <w:sz w:val="26"/>
          <w:szCs w:val="26"/>
        </w:rPr>
        <w:t>1 штука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lastRenderedPageBreak/>
        <w:t>Безопасный оптико-волоконный пучок торцевого свечения «Светлячок» 1-штука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Детское  панно «Звездное небо»1 штука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Зеркальный шар с приводом вращения 1 -штука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 xml:space="preserve">Профессиональный источник света к зеркальному шару 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«Зебра-50»1-штука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Дорожка тактильная (18 элементов)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Набор рыбок для пузырьковой колонны</w:t>
      </w:r>
      <w:r w:rsidRPr="00D235B6">
        <w:rPr>
          <w:rFonts w:ascii="Times New Roman" w:eastAsia="Calibri" w:hAnsi="Times New Roman" w:cs="Times New Roman"/>
          <w:b/>
          <w:sz w:val="26"/>
          <w:szCs w:val="26"/>
        </w:rPr>
        <w:t xml:space="preserve"> -</w:t>
      </w:r>
      <w:r w:rsidRPr="00D235B6">
        <w:rPr>
          <w:rFonts w:ascii="Times New Roman" w:eastAsia="Calibri" w:hAnsi="Times New Roman" w:cs="Times New Roman"/>
          <w:sz w:val="26"/>
          <w:szCs w:val="26"/>
        </w:rPr>
        <w:t>6 элементов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Говорящие зеркала 2 штуки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Акустическая тактильная панель 3 –штуки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Интерактивная доска -1 штука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Компьютер-1 штука.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Модули для рисования песком1 штука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Стол песочный 1 штука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Модули для рисования на воде 2 –штуки</w:t>
      </w:r>
    </w:p>
    <w:p w:rsidR="00002DC5" w:rsidRPr="00D235B6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5B6">
        <w:rPr>
          <w:rFonts w:ascii="Times New Roman" w:eastAsia="Calibri" w:hAnsi="Times New Roman" w:cs="Times New Roman"/>
          <w:sz w:val="26"/>
          <w:szCs w:val="26"/>
        </w:rPr>
        <w:t>Мольберты для рисования на стекле 3-штуки.</w:t>
      </w:r>
    </w:p>
    <w:p w:rsidR="00263E97" w:rsidRPr="00D235B6" w:rsidRDefault="00D05AE3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</w:t>
      </w:r>
      <w:r w:rsidR="00263E97" w:rsidRPr="00D23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Режим дня, расписание НОД, индивидуальной работы с детьми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Цикличность процессов жизнедеятельности обуславливает необходимость выполнения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активности в первой и во второй половине дня. 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При составлении и организации режима дня учитываются:  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время приёма пищи;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- укладывание на дневной сон;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- общая длительность пребывания ребёнка на открытом воздухе и в помещении при выполнении физических упражнений. 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 xml:space="preserve">Режим дня соответствует возрастным особенностям детей способствует их гармоничному развитию.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Объем</w:t>
      </w:r>
      <w:r w:rsidRPr="00D235B6">
        <w:rPr>
          <w:rFonts w:ascii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обра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тель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D235B6"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аг</w:t>
      </w:r>
      <w:r w:rsidRPr="00D235B6"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 w:rsidRPr="00D235B6">
        <w:rPr>
          <w:rFonts w:ascii="Times New Roman" w:hAnsi="Times New Roman" w:cs="Times New Roman"/>
          <w:color w:val="000000"/>
          <w:spacing w:val="-7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235B6">
        <w:rPr>
          <w:rFonts w:ascii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че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едели</w:t>
      </w:r>
      <w:r w:rsidRPr="00D235B6"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ред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235B6">
        <w:rPr>
          <w:rFonts w:ascii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соотв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тствии</w:t>
      </w:r>
      <w:r w:rsidRPr="00D235B6"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 с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тарн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-эп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демиол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гич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Pr="00D235B6"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ребов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ни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ям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D235B6"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-6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тройст</w:t>
      </w:r>
      <w:r w:rsidRPr="00D235B6">
        <w:rPr>
          <w:rFonts w:ascii="Times New Roman" w:hAnsi="Times New Roman" w:cs="Times New Roman"/>
          <w:color w:val="000000"/>
          <w:spacing w:val="4"/>
          <w:sz w:val="26"/>
          <w:szCs w:val="26"/>
        </w:rPr>
        <w:t>в</w:t>
      </w:r>
      <w:r w:rsidRPr="00D235B6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235B6"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со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ерж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235B6"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орга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>ц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 режима</w:t>
      </w:r>
      <w:r w:rsidRPr="00D235B6"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работы</w:t>
      </w:r>
      <w:r w:rsidRPr="00D235B6">
        <w:rPr>
          <w:rFonts w:ascii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дош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ол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ьн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D235B6">
        <w:rPr>
          <w:rFonts w:ascii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образов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тел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ь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ных</w:t>
      </w:r>
      <w:r w:rsidRPr="00D235B6"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чр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жд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 xml:space="preserve">й. 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5B6">
        <w:rPr>
          <w:rFonts w:ascii="Times New Roman" w:hAnsi="Times New Roman" w:cs="Times New Roman"/>
          <w:color w:val="000000"/>
          <w:sz w:val="26"/>
          <w:szCs w:val="26"/>
        </w:rPr>
        <w:t>Продолжи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ель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ос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ь о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>р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из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ован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й обра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тель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деятел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ь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ност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5B6">
        <w:rPr>
          <w:rFonts w:ascii="Times New Roman" w:hAnsi="Times New Roman" w:cs="Times New Roman"/>
          <w:color w:val="000000"/>
          <w:sz w:val="26"/>
          <w:szCs w:val="26"/>
        </w:rPr>
        <w:t>Для дет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й 6-го года жи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зн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не более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25 ми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середине каждого коррекционно-развивающего занятия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ц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ел</w:t>
      </w:r>
      <w:r w:rsidRPr="00D235B6">
        <w:rPr>
          <w:rFonts w:ascii="Times New Roman" w:hAnsi="Times New Roman" w:cs="Times New Roman"/>
          <w:color w:val="000000"/>
          <w:spacing w:val="-2"/>
          <w:sz w:val="26"/>
          <w:szCs w:val="26"/>
        </w:rPr>
        <w:t>ь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235B6">
        <w:rPr>
          <w:rFonts w:ascii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ре</w:t>
      </w:r>
      <w:r w:rsidRPr="00D235B6"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 w:rsidRPr="00D235B6">
        <w:rPr>
          <w:rFonts w:ascii="Times New Roman" w:hAnsi="Times New Roman" w:cs="Times New Roman"/>
          <w:color w:val="000000"/>
          <w:spacing w:val="-6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прежде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ни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235B6">
        <w:rPr>
          <w:rFonts w:ascii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ере</w:t>
      </w:r>
      <w:r w:rsidRPr="00D235B6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том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ен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235B6">
        <w:rPr>
          <w:rFonts w:ascii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детей</w:t>
      </w:r>
      <w:r w:rsidRPr="00D235B6">
        <w:rPr>
          <w:rFonts w:ascii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ровод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235B6"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235B6">
        <w:rPr>
          <w:rFonts w:ascii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D235B6">
        <w:rPr>
          <w:rFonts w:ascii="Times New Roman" w:hAnsi="Times New Roman" w:cs="Times New Roman"/>
          <w:color w:val="000000"/>
          <w:spacing w:val="2"/>
          <w:sz w:val="26"/>
          <w:szCs w:val="26"/>
        </w:rPr>
        <w:t>к</w:t>
      </w:r>
      <w:r w:rsidRPr="00D235B6">
        <w:rPr>
          <w:rFonts w:ascii="Times New Roman" w:hAnsi="Times New Roman" w:cs="Times New Roman"/>
          <w:color w:val="000000"/>
          <w:spacing w:val="-6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льтм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 w:rsidRPr="00D235B6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>тк</w:t>
      </w:r>
      <w:r w:rsidRPr="00D235B6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Pr="00D23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Перерывы между коррекционно-развивающими занятиями не менее 10 минут. 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середине учебного года (декабрь-январь) для воспитанников организуются каникулы, во время которых проводят образовательную деятельность только эстетически-оздоровительного цикла. </w:t>
      </w:r>
    </w:p>
    <w:p w:rsidR="00263E97" w:rsidRPr="00D235B6" w:rsidRDefault="00263E97" w:rsidP="000378AD">
      <w:pPr>
        <w:tabs>
          <w:tab w:val="left" w:pos="2425"/>
          <w:tab w:val="left" w:pos="4288"/>
          <w:tab w:val="left" w:pos="5306"/>
          <w:tab w:val="left" w:pos="6901"/>
          <w:tab w:val="left" w:pos="7265"/>
          <w:tab w:val="left" w:pos="84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235B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</w:t>
      </w:r>
      <w:r w:rsidRPr="00D235B6">
        <w:rPr>
          <w:rFonts w:ascii="Times New Roman" w:hAnsi="Times New Roman" w:cs="Times New Roman"/>
          <w:iCs/>
          <w:color w:val="000000"/>
          <w:sz w:val="26"/>
          <w:szCs w:val="26"/>
        </w:rPr>
        <w:t>н</w:t>
      </w:r>
      <w:r w:rsidRPr="00D235B6">
        <w:rPr>
          <w:rFonts w:ascii="Times New Roman" w:hAnsi="Times New Roman" w:cs="Times New Roman"/>
          <w:iCs/>
          <w:color w:val="000000"/>
          <w:spacing w:val="1"/>
          <w:sz w:val="26"/>
          <w:szCs w:val="26"/>
        </w:rPr>
        <w:t>д</w:t>
      </w:r>
      <w:r w:rsidRPr="00D235B6">
        <w:rPr>
          <w:rFonts w:ascii="Times New Roman" w:hAnsi="Times New Roman" w:cs="Times New Roman"/>
          <w:iCs/>
          <w:color w:val="000000"/>
          <w:sz w:val="26"/>
          <w:szCs w:val="26"/>
        </w:rPr>
        <w:t>ивидуаль</w:t>
      </w:r>
      <w:r w:rsidRPr="00D235B6">
        <w:rPr>
          <w:rFonts w:ascii="Times New Roman" w:hAnsi="Times New Roman" w:cs="Times New Roman"/>
          <w:iCs/>
          <w:color w:val="000000"/>
          <w:spacing w:val="1"/>
          <w:sz w:val="26"/>
          <w:szCs w:val="26"/>
        </w:rPr>
        <w:t>н</w:t>
      </w:r>
      <w:r w:rsidRPr="00D235B6">
        <w:rPr>
          <w:rFonts w:ascii="Times New Roman" w:hAnsi="Times New Roman" w:cs="Times New Roman"/>
          <w:iCs/>
          <w:color w:val="000000"/>
          <w:sz w:val="26"/>
          <w:szCs w:val="26"/>
        </w:rPr>
        <w:t>ая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iCs/>
          <w:color w:val="000000"/>
          <w:sz w:val="26"/>
          <w:szCs w:val="26"/>
        </w:rPr>
        <w:t>работа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 xml:space="preserve"> учителя-</w:t>
      </w:r>
      <w:r w:rsidRPr="00D235B6">
        <w:rPr>
          <w:rFonts w:ascii="Times New Roman" w:hAnsi="Times New Roman" w:cs="Times New Roman"/>
          <w:iCs/>
          <w:color w:val="000000"/>
          <w:sz w:val="26"/>
          <w:szCs w:val="26"/>
        </w:rPr>
        <w:t>д</w:t>
      </w:r>
      <w:r w:rsidRPr="00D235B6">
        <w:rPr>
          <w:rFonts w:ascii="Times New Roman" w:hAnsi="Times New Roman" w:cs="Times New Roman"/>
          <w:iCs/>
          <w:color w:val="000000"/>
          <w:spacing w:val="1"/>
          <w:sz w:val="26"/>
          <w:szCs w:val="26"/>
        </w:rPr>
        <w:t>е</w:t>
      </w:r>
      <w:r w:rsidRPr="00D235B6">
        <w:rPr>
          <w:rFonts w:ascii="Times New Roman" w:hAnsi="Times New Roman" w:cs="Times New Roman"/>
          <w:iCs/>
          <w:color w:val="000000"/>
          <w:sz w:val="26"/>
          <w:szCs w:val="26"/>
        </w:rPr>
        <w:t>фектолога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iCs/>
          <w:color w:val="000000"/>
          <w:sz w:val="26"/>
          <w:szCs w:val="26"/>
        </w:rPr>
        <w:t>проводит</w:t>
      </w:r>
      <w:r w:rsidRPr="00D235B6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с</w:t>
      </w:r>
      <w:r w:rsidRPr="00D235B6">
        <w:rPr>
          <w:rFonts w:ascii="Times New Roman" w:hAnsi="Times New Roman" w:cs="Times New Roman"/>
          <w:iCs/>
          <w:color w:val="000000"/>
          <w:sz w:val="26"/>
          <w:szCs w:val="26"/>
        </w:rPr>
        <w:t>я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iCs/>
          <w:color w:val="000000"/>
          <w:sz w:val="26"/>
          <w:szCs w:val="26"/>
        </w:rPr>
        <w:t>еж</w:t>
      </w:r>
      <w:r w:rsidRPr="00D235B6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е</w:t>
      </w:r>
      <w:r w:rsidRPr="00D235B6">
        <w:rPr>
          <w:rFonts w:ascii="Times New Roman" w:hAnsi="Times New Roman" w:cs="Times New Roman"/>
          <w:iCs/>
          <w:color w:val="000000"/>
          <w:sz w:val="26"/>
          <w:szCs w:val="26"/>
        </w:rPr>
        <w:t>дне</w:t>
      </w:r>
      <w:r w:rsidRPr="00D235B6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в</w:t>
      </w:r>
      <w:r w:rsidRPr="00D235B6">
        <w:rPr>
          <w:rFonts w:ascii="Times New Roman" w:hAnsi="Times New Roman" w:cs="Times New Roman"/>
          <w:iCs/>
          <w:color w:val="000000"/>
          <w:sz w:val="26"/>
          <w:szCs w:val="26"/>
        </w:rPr>
        <w:t>но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iCs/>
          <w:color w:val="000000"/>
          <w:sz w:val="26"/>
          <w:szCs w:val="26"/>
        </w:rPr>
        <w:t>за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iCs/>
          <w:color w:val="000000"/>
          <w:sz w:val="26"/>
          <w:szCs w:val="26"/>
        </w:rPr>
        <w:t>пределами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35B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непосредственно образовательной деятельности. </w:t>
      </w:r>
      <w:r w:rsidRPr="00D235B6">
        <w:rPr>
          <w:rFonts w:ascii="Times New Roman" w:hAnsi="Times New Roman" w:cs="Times New Roman"/>
          <w:color w:val="000000"/>
          <w:sz w:val="26"/>
          <w:szCs w:val="26"/>
        </w:rPr>
        <w:t xml:space="preserve">В ходе индивидуальных занятий решаются задачи профилактики и коррекции недостатков эмоционально-волевой сферы, познавательного развития, формирования общей структуры деятельности у детей с ЗПР. </w:t>
      </w:r>
      <w:r w:rsidRPr="00D235B6">
        <w:rPr>
          <w:rFonts w:ascii="Times New Roman" w:hAnsi="Times New Roman" w:cs="Times New Roman"/>
          <w:sz w:val="26"/>
          <w:szCs w:val="26"/>
        </w:rPr>
        <w:t xml:space="preserve">Частота проведения индивидуальных коррекционно-развивающих занятий определяется характером и степенью </w:t>
      </w:r>
      <w:r w:rsidRPr="00D235B6">
        <w:rPr>
          <w:rFonts w:ascii="Times New Roman" w:hAnsi="Times New Roman" w:cs="Times New Roman"/>
          <w:sz w:val="26"/>
          <w:szCs w:val="26"/>
        </w:rPr>
        <w:lastRenderedPageBreak/>
        <w:t xml:space="preserve">выраженности нарушения, возрастом и индивидуальными психофизическими особенностями детей, заболеваемостью детей. 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5B6">
        <w:rPr>
          <w:rFonts w:ascii="Times New Roman" w:hAnsi="Times New Roman" w:cs="Times New Roman"/>
          <w:b/>
          <w:sz w:val="26"/>
          <w:szCs w:val="26"/>
        </w:rPr>
        <w:t>Циклограмма учителя-дефектолога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30"/>
        <w:gridCol w:w="6067"/>
      </w:tblGrid>
      <w:tr w:rsidR="00263E97" w:rsidRPr="00BC2D23" w:rsidTr="00BC2D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BC2D23" w:rsidRDefault="00263E9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BC2D23" w:rsidRDefault="00263E9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BC2D23" w:rsidRDefault="00263E9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</w:tr>
      <w:tr w:rsidR="00263E97" w:rsidRPr="00BC2D23" w:rsidTr="00BC2D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BC2D23" w:rsidRDefault="00263E97" w:rsidP="00BC2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BC2D23" w:rsidRDefault="00C86F7E" w:rsidP="00BC2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9.00-13</w:t>
            </w:r>
            <w:r w:rsidR="00263E97" w:rsidRPr="00BC2D23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263E97" w:rsidRPr="00BC2D23" w:rsidRDefault="00C86F7E" w:rsidP="00BC2D2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9.00-9.25</w:t>
            </w:r>
          </w:p>
          <w:p w:rsidR="00263E97" w:rsidRPr="00BC2D23" w:rsidRDefault="00C86F7E" w:rsidP="00C86F7E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9.30-13.00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BC2D23" w:rsidRDefault="00263E9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E97" w:rsidRPr="00BC2D23" w:rsidRDefault="00263E97" w:rsidP="00BC2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sz w:val="26"/>
                <w:szCs w:val="26"/>
              </w:rPr>
              <w:t>Подгрупповое коррекционно-развивающее занятие</w:t>
            </w:r>
          </w:p>
          <w:p w:rsidR="00263E97" w:rsidRPr="00BC2D23" w:rsidRDefault="00263E97" w:rsidP="00BC2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sz w:val="26"/>
                <w:szCs w:val="26"/>
              </w:rPr>
              <w:t>Индивидуальная коррекционная работа</w:t>
            </w:r>
          </w:p>
        </w:tc>
      </w:tr>
      <w:tr w:rsidR="00263E97" w:rsidRPr="00BC2D23" w:rsidTr="00BC2D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BC2D23" w:rsidRDefault="00263E97" w:rsidP="00BC2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BC2D23" w:rsidRDefault="00C86F7E" w:rsidP="00C86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14.30-18.3</w:t>
            </w:r>
            <w:r w:rsidR="00263E97" w:rsidRPr="00BC2D2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263E97" w:rsidRDefault="00C86F7E" w:rsidP="00C86F7E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  <w:r w:rsidR="00263E97" w:rsidRPr="00BC2D23">
              <w:rPr>
                <w:rFonts w:ascii="Times New Roman" w:hAnsi="Times New Roman" w:cs="Times New Roman"/>
                <w:sz w:val="26"/>
                <w:szCs w:val="26"/>
              </w:rPr>
              <w:t>0-15.00</w:t>
            </w:r>
          </w:p>
          <w:p w:rsidR="00C86F7E" w:rsidRPr="00BC2D23" w:rsidRDefault="00C86F7E" w:rsidP="00C86F7E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E97" w:rsidRPr="00BC2D23" w:rsidRDefault="00C86F7E" w:rsidP="00C86F7E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15.00-18.30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BC2D23" w:rsidRDefault="00263E9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E97" w:rsidRPr="00BC2D23" w:rsidRDefault="00263E97" w:rsidP="00C86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sz w:val="26"/>
                <w:szCs w:val="26"/>
              </w:rPr>
              <w:t>Консультирование педагогов, работа с документацией</w:t>
            </w:r>
          </w:p>
          <w:p w:rsidR="00263E97" w:rsidRPr="00BC2D23" w:rsidRDefault="00263E97" w:rsidP="00C86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sz w:val="26"/>
                <w:szCs w:val="26"/>
              </w:rPr>
              <w:t>Индив</w:t>
            </w:r>
            <w:r w:rsidR="00C86F7E">
              <w:rPr>
                <w:rFonts w:ascii="Times New Roman" w:hAnsi="Times New Roman" w:cs="Times New Roman"/>
                <w:sz w:val="26"/>
                <w:szCs w:val="26"/>
              </w:rPr>
              <w:t xml:space="preserve">идуальная коррекционная работа </w:t>
            </w:r>
          </w:p>
        </w:tc>
      </w:tr>
      <w:tr w:rsidR="00263E97" w:rsidRPr="00BC2D23" w:rsidTr="00BC2D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BC2D23" w:rsidRDefault="00263E97" w:rsidP="00BC2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E" w:rsidRPr="00BC2D23" w:rsidRDefault="00C86F7E" w:rsidP="00C86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9.00-13</w:t>
            </w:r>
            <w:r w:rsidRPr="00BC2D23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C86F7E" w:rsidRPr="00BC2D23" w:rsidRDefault="00C86F7E" w:rsidP="00C86F7E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9.00-9.25</w:t>
            </w:r>
          </w:p>
          <w:p w:rsidR="00263E97" w:rsidRPr="00BC2D23" w:rsidRDefault="00C86F7E" w:rsidP="00C86F7E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9.30-13.00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BC2D23" w:rsidRDefault="00263E9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E1F" w:rsidRPr="00BC2D23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sz w:val="26"/>
                <w:szCs w:val="26"/>
              </w:rPr>
              <w:t>Подгрупповое коррекционно-развивающее занятие</w:t>
            </w:r>
          </w:p>
          <w:p w:rsidR="00263E97" w:rsidRPr="00BC2D23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sz w:val="26"/>
                <w:szCs w:val="26"/>
              </w:rPr>
              <w:t>Индивидуальная коррекционная работа</w:t>
            </w:r>
          </w:p>
        </w:tc>
      </w:tr>
      <w:tr w:rsidR="003A4E1F" w:rsidRPr="00BC2D23" w:rsidTr="00BC2D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F" w:rsidRPr="00BC2D23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F" w:rsidRPr="00BC2D23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14.30-18.3</w:t>
            </w:r>
            <w:r w:rsidRPr="00BC2D2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3A4E1F" w:rsidRDefault="003A4E1F" w:rsidP="003A4E1F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  <w:r w:rsidRPr="00BC2D23">
              <w:rPr>
                <w:rFonts w:ascii="Times New Roman" w:hAnsi="Times New Roman" w:cs="Times New Roman"/>
                <w:sz w:val="26"/>
                <w:szCs w:val="26"/>
              </w:rPr>
              <w:t>0-15.00</w:t>
            </w:r>
          </w:p>
          <w:p w:rsidR="003A4E1F" w:rsidRPr="00BC2D23" w:rsidRDefault="003A4E1F" w:rsidP="003A4E1F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E1F" w:rsidRDefault="003A4E1F" w:rsidP="003A4E1F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15.00-17.30 </w:t>
            </w:r>
          </w:p>
          <w:p w:rsidR="003A4E1F" w:rsidRPr="00BC2D23" w:rsidRDefault="003A4E1F" w:rsidP="003A4E1F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17.30-18.30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F" w:rsidRPr="00BC2D23" w:rsidRDefault="003A4E1F" w:rsidP="003A4E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E1F" w:rsidRPr="00BC2D23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sz w:val="26"/>
                <w:szCs w:val="26"/>
              </w:rPr>
              <w:t>Консультирование педагогов и родителей, работа с документацией</w:t>
            </w:r>
          </w:p>
          <w:p w:rsidR="003A4E1F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sz w:val="26"/>
                <w:szCs w:val="26"/>
              </w:rPr>
              <w:t>Индивидуальная коррекционно-развивающая работа</w:t>
            </w:r>
          </w:p>
          <w:p w:rsidR="003A4E1F" w:rsidRPr="00BC2D23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Родительский час</w:t>
            </w:r>
          </w:p>
        </w:tc>
      </w:tr>
      <w:tr w:rsidR="003A4E1F" w:rsidRPr="00D235B6" w:rsidTr="00BC2D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F" w:rsidRPr="00BC2D23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F" w:rsidRPr="00BC2D23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9.00-13</w:t>
            </w:r>
            <w:r w:rsidRPr="00BC2D23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3A4E1F" w:rsidRPr="00BC2D23" w:rsidRDefault="003A4E1F" w:rsidP="003A4E1F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9.00-9.25</w:t>
            </w:r>
          </w:p>
          <w:p w:rsidR="003A4E1F" w:rsidRPr="00BC2D23" w:rsidRDefault="003A4E1F" w:rsidP="003A4E1F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9.30-13.00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F" w:rsidRPr="00BC2D23" w:rsidRDefault="003A4E1F" w:rsidP="003A4E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E1F" w:rsidRPr="00BC2D23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sz w:val="26"/>
                <w:szCs w:val="26"/>
              </w:rPr>
              <w:t>Подгрупповое коррекционно-развивающее занятие</w:t>
            </w:r>
          </w:p>
          <w:p w:rsidR="003A4E1F" w:rsidRPr="00D235B6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D23">
              <w:rPr>
                <w:rFonts w:ascii="Times New Roman" w:hAnsi="Times New Roman" w:cs="Times New Roman"/>
                <w:sz w:val="26"/>
                <w:szCs w:val="26"/>
              </w:rPr>
              <w:t>Индивидуальная коррекционная работа</w:t>
            </w:r>
          </w:p>
        </w:tc>
      </w:tr>
    </w:tbl>
    <w:p w:rsidR="00263E97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613F" w:rsidRPr="00D235B6" w:rsidRDefault="0021613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E97" w:rsidRPr="00D235B6" w:rsidRDefault="00D05AE3" w:rsidP="000378A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1. Борякова Н.Ю. Ступеньки развития. Ранняя диагностика и коррекция задержки психического развития у детей. Учебно-методическое пособие. — М.: Гном-Пресс, 2002 —64 с. (Коррекционно-развивающее обучение и воспитание дошкольников с ЗПР)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235B6">
        <w:rPr>
          <w:rFonts w:ascii="Times New Roman" w:hAnsi="Times New Roman" w:cs="Times New Roman"/>
          <w:sz w:val="26"/>
          <w:szCs w:val="26"/>
        </w:rPr>
        <w:t>2. 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 – 272 с.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35B6">
        <w:rPr>
          <w:rFonts w:ascii="Times New Roman" w:hAnsi="Times New Roman" w:cs="Times New Roman"/>
          <w:sz w:val="26"/>
          <w:szCs w:val="26"/>
        </w:rPr>
        <w:t>3. Мишина Г.А., Разенкова Ю.А., Стребелева Е.А. Психолого-педагогическая диагностика развития детей раннего и дошкольного возраста: Методическое пособие//Приложение: «Наглядный материал для обследования детей» (под ред. Стребелевой Е.А.), М: «Просвещение», 2007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235B6">
        <w:rPr>
          <w:rFonts w:ascii="Times New Roman" w:hAnsi="Times New Roman" w:cs="Times New Roman"/>
          <w:sz w:val="26"/>
          <w:szCs w:val="26"/>
          <w:lang w:eastAsia="ru-RU"/>
        </w:rPr>
        <w:t>4. Подготовка к школе детей с задержкой психического развития. — Кн. 1,2. — М.: Школьная Пресса, 2004. / Под ред. С. Г. Шевченко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sz w:val="26"/>
          <w:szCs w:val="26"/>
        </w:rPr>
        <w:t>5. Примерная адаптированная основная образовательная программа дошкольного образования детей с задержкой психического развития (Одобрена решением федерального учебно-методического объединения по общему образованию 7 декабря 2017 г. Протокол № 6/17)</w:t>
      </w:r>
    </w:p>
    <w:p w:rsidR="00263E97" w:rsidRPr="00D235B6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D235B6">
        <w:rPr>
          <w:rFonts w:ascii="Times New Roman" w:hAnsi="Times New Roman" w:cs="Times New Roman"/>
          <w:bCs/>
          <w:sz w:val="26"/>
          <w:szCs w:val="26"/>
        </w:rPr>
        <w:t>6. Программа воспитания и обучения дошкольников с задержкой психического развития / Л.Б. Баряева, И.Г. Вечканова, О.П. Гаврилушкина и др.; под. ред. Л.Б. Баряевой, Е.А. Логиновой. – СПб.: ЦДК проф. Л.Б. Баряевой, 2010</w:t>
      </w:r>
    </w:p>
    <w:p w:rsidR="00263E97" w:rsidRPr="00D235B6" w:rsidRDefault="00263E97" w:rsidP="00263E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F6FD9" w:rsidRPr="00D235B6" w:rsidRDefault="00BF6FD9" w:rsidP="00E10F4A">
      <w:pPr>
        <w:rPr>
          <w:rFonts w:ascii="Times New Roman" w:hAnsi="Times New Roman" w:cs="Times New Roman"/>
          <w:sz w:val="26"/>
          <w:szCs w:val="26"/>
        </w:rPr>
      </w:pPr>
    </w:p>
    <w:sectPr w:rsidR="00BF6FD9" w:rsidRPr="00D235B6" w:rsidSect="00025F6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AD" w:rsidRDefault="00A80CAD" w:rsidP="00D235B6">
      <w:pPr>
        <w:spacing w:after="0" w:line="240" w:lineRule="auto"/>
      </w:pPr>
      <w:r>
        <w:separator/>
      </w:r>
    </w:p>
  </w:endnote>
  <w:endnote w:type="continuationSeparator" w:id="0">
    <w:p w:rsidR="00A80CAD" w:rsidRDefault="00A80CAD" w:rsidP="00D2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17705"/>
      <w:docPartObj>
        <w:docPartGallery w:val="Page Numbers (Bottom of Page)"/>
        <w:docPartUnique/>
      </w:docPartObj>
    </w:sdtPr>
    <w:sdtContent>
      <w:p w:rsidR="00A80CAD" w:rsidRDefault="00A80CA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D5">
          <w:rPr>
            <w:noProof/>
          </w:rPr>
          <w:t>3</w:t>
        </w:r>
        <w:r>
          <w:fldChar w:fldCharType="end"/>
        </w:r>
      </w:p>
    </w:sdtContent>
  </w:sdt>
  <w:p w:rsidR="00A80CAD" w:rsidRDefault="00A80CA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AD" w:rsidRDefault="00A80CAD" w:rsidP="00D235B6">
      <w:pPr>
        <w:spacing w:after="0" w:line="240" w:lineRule="auto"/>
      </w:pPr>
      <w:r>
        <w:separator/>
      </w:r>
    </w:p>
  </w:footnote>
  <w:footnote w:type="continuationSeparator" w:id="0">
    <w:p w:rsidR="00A80CAD" w:rsidRDefault="00A80CAD" w:rsidP="00D2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77E"/>
    <w:multiLevelType w:val="hybridMultilevel"/>
    <w:tmpl w:val="2E2486B4"/>
    <w:lvl w:ilvl="0" w:tplc="21D69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5E9"/>
    <w:multiLevelType w:val="hybridMultilevel"/>
    <w:tmpl w:val="5B4E553E"/>
    <w:lvl w:ilvl="0" w:tplc="0CD81D5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CC5384"/>
    <w:multiLevelType w:val="hybridMultilevel"/>
    <w:tmpl w:val="883012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13BF"/>
    <w:multiLevelType w:val="hybridMultilevel"/>
    <w:tmpl w:val="70DACC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71977"/>
    <w:multiLevelType w:val="hybridMultilevel"/>
    <w:tmpl w:val="7C7E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B1DAA"/>
    <w:multiLevelType w:val="hybridMultilevel"/>
    <w:tmpl w:val="099290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EBB7D56"/>
    <w:multiLevelType w:val="hybridMultilevel"/>
    <w:tmpl w:val="4912A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A0675A"/>
    <w:multiLevelType w:val="hybridMultilevel"/>
    <w:tmpl w:val="85581FDE"/>
    <w:lvl w:ilvl="0" w:tplc="E24AD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AB"/>
    <w:rsid w:val="00002DC5"/>
    <w:rsid w:val="000175F5"/>
    <w:rsid w:val="00025F66"/>
    <w:rsid w:val="000378AD"/>
    <w:rsid w:val="0007604E"/>
    <w:rsid w:val="000C239E"/>
    <w:rsid w:val="00125D53"/>
    <w:rsid w:val="001D0D5B"/>
    <w:rsid w:val="001D2B94"/>
    <w:rsid w:val="001E3DAB"/>
    <w:rsid w:val="00203A6E"/>
    <w:rsid w:val="0021613F"/>
    <w:rsid w:val="00237189"/>
    <w:rsid w:val="00260290"/>
    <w:rsid w:val="00263E97"/>
    <w:rsid w:val="00285FCE"/>
    <w:rsid w:val="002A1A31"/>
    <w:rsid w:val="002A67DB"/>
    <w:rsid w:val="002A7574"/>
    <w:rsid w:val="00315E6A"/>
    <w:rsid w:val="0032577C"/>
    <w:rsid w:val="003A4E1F"/>
    <w:rsid w:val="003D368A"/>
    <w:rsid w:val="003E5EEE"/>
    <w:rsid w:val="00460C2E"/>
    <w:rsid w:val="00461412"/>
    <w:rsid w:val="00466A79"/>
    <w:rsid w:val="004D47F2"/>
    <w:rsid w:val="004E3940"/>
    <w:rsid w:val="00521460"/>
    <w:rsid w:val="005446A3"/>
    <w:rsid w:val="005A432E"/>
    <w:rsid w:val="00624C85"/>
    <w:rsid w:val="006357DB"/>
    <w:rsid w:val="00694530"/>
    <w:rsid w:val="007065DD"/>
    <w:rsid w:val="00780057"/>
    <w:rsid w:val="007A2C0F"/>
    <w:rsid w:val="007B7B29"/>
    <w:rsid w:val="007F0084"/>
    <w:rsid w:val="007F2962"/>
    <w:rsid w:val="00824BBB"/>
    <w:rsid w:val="00872EF3"/>
    <w:rsid w:val="0097027B"/>
    <w:rsid w:val="009968C6"/>
    <w:rsid w:val="009A0EC6"/>
    <w:rsid w:val="00A80CAD"/>
    <w:rsid w:val="00AB17E7"/>
    <w:rsid w:val="00B073CD"/>
    <w:rsid w:val="00B16CA4"/>
    <w:rsid w:val="00B65BA6"/>
    <w:rsid w:val="00B97CA9"/>
    <w:rsid w:val="00BB41B2"/>
    <w:rsid w:val="00BC2D23"/>
    <w:rsid w:val="00BC304E"/>
    <w:rsid w:val="00BC5B07"/>
    <w:rsid w:val="00BF6FD9"/>
    <w:rsid w:val="00C32525"/>
    <w:rsid w:val="00C65D70"/>
    <w:rsid w:val="00C8689F"/>
    <w:rsid w:val="00C86F7E"/>
    <w:rsid w:val="00CC26E8"/>
    <w:rsid w:val="00CE713B"/>
    <w:rsid w:val="00CF2C2A"/>
    <w:rsid w:val="00D00A44"/>
    <w:rsid w:val="00D05AE3"/>
    <w:rsid w:val="00D235B6"/>
    <w:rsid w:val="00D500AF"/>
    <w:rsid w:val="00D65C68"/>
    <w:rsid w:val="00E10F4A"/>
    <w:rsid w:val="00E208D7"/>
    <w:rsid w:val="00E31A70"/>
    <w:rsid w:val="00E719D5"/>
    <w:rsid w:val="00EC34BF"/>
    <w:rsid w:val="00ED2041"/>
    <w:rsid w:val="00FA1039"/>
    <w:rsid w:val="00FA4792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F01C7F"/>
  <w15:docId w15:val="{67F0290D-07A0-40C9-9B87-A030BAAD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FD9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52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446A3"/>
    <w:pPr>
      <w:spacing w:after="200" w:line="276" w:lineRule="auto"/>
      <w:ind w:left="720"/>
      <w:contextualSpacing/>
    </w:pPr>
  </w:style>
  <w:style w:type="character" w:customStyle="1" w:styleId="c11">
    <w:name w:val="c11 Знак"/>
    <w:rsid w:val="00996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32577C"/>
  </w:style>
  <w:style w:type="paragraph" w:styleId="a8">
    <w:name w:val="No Spacing"/>
    <w:link w:val="a7"/>
    <w:uiPriority w:val="1"/>
    <w:qFormat/>
    <w:rsid w:val="0032577C"/>
    <w:pPr>
      <w:spacing w:after="0" w:line="240" w:lineRule="auto"/>
    </w:pPr>
  </w:style>
  <w:style w:type="character" w:customStyle="1" w:styleId="a4">
    <w:name w:val="Обычный (веб) Знак"/>
    <w:aliases w:val="Знак Знак Знак"/>
    <w:link w:val="a3"/>
    <w:locked/>
    <w:rsid w:val="00461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461412"/>
    <w:pPr>
      <w:widowControl w:val="0"/>
      <w:shd w:val="clear" w:color="auto" w:fill="FFFFFF"/>
      <w:suppressAutoHyphens/>
      <w:spacing w:after="7320" w:line="221" w:lineRule="exact"/>
      <w:ind w:left="221" w:firstLine="709"/>
      <w:jc w:val="both"/>
      <w:textAlignment w:val="baseline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paragraph" w:customStyle="1" w:styleId="32">
    <w:name w:val="3 З"/>
    <w:basedOn w:val="3"/>
    <w:rsid w:val="00461412"/>
    <w:pPr>
      <w:keepLines w:val="0"/>
      <w:suppressAutoHyphens/>
      <w:spacing w:before="240" w:after="6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iCs/>
      <w:color w:val="00000A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1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C26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rsid w:val="00CC26E8"/>
  </w:style>
  <w:style w:type="character" w:styleId="a9">
    <w:name w:val="Strong"/>
    <w:uiPriority w:val="22"/>
    <w:qFormat/>
    <w:rsid w:val="005A432E"/>
    <w:rPr>
      <w:b/>
      <w:bCs/>
    </w:rPr>
  </w:style>
  <w:style w:type="character" w:styleId="aa">
    <w:name w:val="Emphasis"/>
    <w:qFormat/>
    <w:rsid w:val="00E10F4A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F6FD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5">
    <w:name w:val="Стиль5 Знак"/>
    <w:basedOn w:val="a0"/>
    <w:link w:val="50"/>
    <w:locked/>
    <w:rsid w:val="00002DC5"/>
    <w:rPr>
      <w:b/>
      <w:bCs/>
      <w:sz w:val="24"/>
      <w:szCs w:val="24"/>
    </w:rPr>
  </w:style>
  <w:style w:type="paragraph" w:customStyle="1" w:styleId="50">
    <w:name w:val="Стиль5"/>
    <w:basedOn w:val="a"/>
    <w:link w:val="5"/>
    <w:qFormat/>
    <w:rsid w:val="00002DC5"/>
    <w:pPr>
      <w:keepNext/>
      <w:spacing w:before="120" w:after="120" w:line="240" w:lineRule="auto"/>
      <w:jc w:val="center"/>
      <w:outlineLvl w:val="2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2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35B6"/>
  </w:style>
  <w:style w:type="paragraph" w:styleId="ad">
    <w:name w:val="footer"/>
    <w:basedOn w:val="a"/>
    <w:link w:val="ae"/>
    <w:uiPriority w:val="99"/>
    <w:unhideWhenUsed/>
    <w:rsid w:val="00D2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35B6"/>
  </w:style>
  <w:style w:type="table" w:styleId="af">
    <w:name w:val="Table Grid"/>
    <w:basedOn w:val="a1"/>
    <w:uiPriority w:val="39"/>
    <w:rsid w:val="002A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35</Pages>
  <Words>11539</Words>
  <Characters>65773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dcterms:created xsi:type="dcterms:W3CDTF">2020-08-13T00:30:00Z</dcterms:created>
  <dcterms:modified xsi:type="dcterms:W3CDTF">2020-10-20T14:19:00Z</dcterms:modified>
</cp:coreProperties>
</file>